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718" w:rsidRPr="00986718" w:rsidRDefault="00986718" w:rsidP="00986718">
      <w:pPr>
        <w:autoSpaceDE/>
        <w:autoSpaceDN/>
        <w:adjustRightInd/>
        <w:spacing w:before="1200" w:line="280" w:lineRule="exact"/>
        <w:ind w:left="4820" w:firstLine="0"/>
        <w:outlineLvl w:val="0"/>
        <w:rPr>
          <w:color w:val="auto"/>
          <w:sz w:val="28"/>
          <w:szCs w:val="28"/>
        </w:rPr>
      </w:pPr>
      <w:r w:rsidRPr="00986718">
        <w:rPr>
          <w:sz w:val="28"/>
          <w:szCs w:val="28"/>
        </w:rPr>
        <w:t>Заказчик</w:t>
      </w:r>
      <w:r w:rsidRPr="00986718">
        <w:rPr>
          <w:color w:val="auto"/>
          <w:sz w:val="28"/>
          <w:szCs w:val="28"/>
        </w:rPr>
        <w:t>:</w:t>
      </w:r>
    </w:p>
    <w:p w:rsidR="00986718" w:rsidRPr="00986718" w:rsidRDefault="00986718" w:rsidP="00986718">
      <w:pPr>
        <w:autoSpaceDE/>
        <w:autoSpaceDN/>
        <w:adjustRightInd/>
        <w:spacing w:before="0" w:line="280" w:lineRule="exact"/>
        <w:ind w:left="4820" w:firstLine="0"/>
        <w:rPr>
          <w:rFonts w:eastAsia="Calibri"/>
          <w:color w:val="auto"/>
          <w:sz w:val="28"/>
          <w:szCs w:val="28"/>
        </w:rPr>
      </w:pPr>
      <w:r w:rsidRPr="00986718">
        <w:rPr>
          <w:rFonts w:eastAsia="Calibri"/>
          <w:color w:val="auto"/>
          <w:sz w:val="28"/>
          <w:szCs w:val="28"/>
        </w:rPr>
        <w:t>Войсковая часть 33877</w:t>
      </w:r>
    </w:p>
    <w:p w:rsidR="00986718" w:rsidRPr="00986718" w:rsidRDefault="00986718" w:rsidP="00986718">
      <w:pPr>
        <w:autoSpaceDE/>
        <w:autoSpaceDN/>
        <w:adjustRightInd/>
        <w:spacing w:before="0" w:line="280" w:lineRule="exact"/>
        <w:ind w:left="4820" w:firstLine="0"/>
        <w:rPr>
          <w:rFonts w:eastAsia="Calibri"/>
          <w:color w:val="auto"/>
          <w:sz w:val="28"/>
          <w:szCs w:val="28"/>
        </w:rPr>
      </w:pPr>
      <w:r w:rsidRPr="00986718">
        <w:rPr>
          <w:rFonts w:eastAsia="Calibri"/>
          <w:color w:val="auto"/>
          <w:sz w:val="28"/>
          <w:szCs w:val="28"/>
        </w:rPr>
        <w:t>Центральная ул., г. Чехов -3, Московская обл., 142303</w:t>
      </w:r>
    </w:p>
    <w:p w:rsidR="00986718" w:rsidRPr="00986718" w:rsidRDefault="00986718" w:rsidP="00986718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hyperlink r:id="rId7" w:history="1">
        <w:r w:rsidRPr="00AB0E6D">
          <w:rPr>
            <w:color w:val="0000FF"/>
            <w:sz w:val="28"/>
            <w:szCs w:val="28"/>
            <w:u w:val="single"/>
          </w:rPr>
          <w:t>fby-33877@mail.ru</w:t>
        </w:r>
      </w:hyperlink>
    </w:p>
    <w:p w:rsidR="00986718" w:rsidRPr="00986718" w:rsidRDefault="00986718" w:rsidP="00986718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hyperlink r:id="rId8" w:history="1">
        <w:r w:rsidRPr="00AB0E6D">
          <w:rPr>
            <w:color w:val="0000FF"/>
            <w:sz w:val="28"/>
            <w:szCs w:val="28"/>
            <w:u w:val="single"/>
          </w:rPr>
          <w:t>33877_2@mil.ru</w:t>
        </w:r>
      </w:hyperlink>
    </w:p>
    <w:p w:rsidR="00986718" w:rsidRPr="00986718" w:rsidRDefault="00986718" w:rsidP="00986718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</w:p>
    <w:p w:rsidR="00986718" w:rsidRPr="00986718" w:rsidRDefault="00986718" w:rsidP="00986718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r w:rsidRPr="00986718">
        <w:rPr>
          <w:color w:val="auto"/>
          <w:sz w:val="28"/>
          <w:szCs w:val="28"/>
        </w:rPr>
        <w:t>Оператор электронной площадки:</w:t>
      </w:r>
    </w:p>
    <w:p w:rsidR="00986718" w:rsidRPr="00986718" w:rsidRDefault="00986718" w:rsidP="00986718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r w:rsidRPr="00986718">
        <w:rPr>
          <w:color w:val="auto"/>
          <w:sz w:val="28"/>
          <w:szCs w:val="28"/>
        </w:rPr>
        <w:t>ЗАО «Сбербанк – АСТ»</w:t>
      </w:r>
    </w:p>
    <w:p w:rsidR="00986718" w:rsidRPr="00986718" w:rsidRDefault="00986718" w:rsidP="00986718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proofErr w:type="spellStart"/>
      <w:r w:rsidRPr="00986718">
        <w:rPr>
          <w:color w:val="auto"/>
          <w:sz w:val="28"/>
          <w:szCs w:val="28"/>
        </w:rPr>
        <w:t>Милютинский</w:t>
      </w:r>
      <w:proofErr w:type="spellEnd"/>
      <w:r w:rsidRPr="00986718">
        <w:rPr>
          <w:color w:val="auto"/>
          <w:sz w:val="28"/>
          <w:szCs w:val="28"/>
        </w:rPr>
        <w:t xml:space="preserve"> пер., д. 10, стр. 4, Москва, 101000</w:t>
      </w:r>
    </w:p>
    <w:p w:rsidR="00986718" w:rsidRPr="00986718" w:rsidRDefault="00986718" w:rsidP="00986718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r w:rsidRPr="00986718">
        <w:rPr>
          <w:color w:val="auto"/>
          <w:sz w:val="28"/>
          <w:szCs w:val="28"/>
        </w:rPr>
        <w:t>ko@sberbank-ast.ru</w:t>
      </w:r>
    </w:p>
    <w:p w:rsidR="00986718" w:rsidRPr="00986718" w:rsidRDefault="00986718" w:rsidP="00986718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</w:p>
    <w:p w:rsidR="00986718" w:rsidRPr="00986718" w:rsidRDefault="00986718" w:rsidP="00986718">
      <w:pPr>
        <w:autoSpaceDE/>
        <w:autoSpaceDN/>
        <w:adjustRightInd/>
        <w:spacing w:before="0" w:line="280" w:lineRule="exact"/>
        <w:ind w:left="4820" w:firstLine="0"/>
        <w:outlineLvl w:val="0"/>
        <w:rPr>
          <w:color w:val="auto"/>
          <w:sz w:val="28"/>
          <w:szCs w:val="28"/>
        </w:rPr>
      </w:pPr>
      <w:r w:rsidRPr="00986718">
        <w:rPr>
          <w:sz w:val="28"/>
          <w:szCs w:val="28"/>
        </w:rPr>
        <w:t>Заявитель</w:t>
      </w:r>
      <w:r w:rsidRPr="00986718">
        <w:rPr>
          <w:color w:val="auto"/>
          <w:sz w:val="28"/>
          <w:szCs w:val="28"/>
        </w:rPr>
        <w:t>:</w:t>
      </w:r>
    </w:p>
    <w:p w:rsidR="00986718" w:rsidRPr="00986718" w:rsidRDefault="00986718" w:rsidP="00986718">
      <w:pPr>
        <w:autoSpaceDE/>
        <w:autoSpaceDN/>
        <w:adjustRightInd/>
        <w:spacing w:before="0" w:line="280" w:lineRule="exact"/>
        <w:ind w:left="4820" w:firstLine="0"/>
        <w:rPr>
          <w:rFonts w:eastAsia="Calibri"/>
          <w:color w:val="auto"/>
          <w:sz w:val="28"/>
          <w:szCs w:val="28"/>
        </w:rPr>
      </w:pPr>
      <w:r w:rsidRPr="00986718">
        <w:rPr>
          <w:rFonts w:eastAsia="Calibri"/>
          <w:color w:val="auto"/>
          <w:sz w:val="28"/>
          <w:szCs w:val="28"/>
        </w:rPr>
        <w:t xml:space="preserve">ИП </w:t>
      </w:r>
      <w:proofErr w:type="spellStart"/>
      <w:r w:rsidRPr="00986718">
        <w:rPr>
          <w:rFonts w:eastAsia="Calibri"/>
          <w:color w:val="auto"/>
          <w:sz w:val="28"/>
          <w:szCs w:val="28"/>
        </w:rPr>
        <w:t>Альхимович</w:t>
      </w:r>
      <w:proofErr w:type="spellEnd"/>
      <w:r w:rsidRPr="00986718">
        <w:rPr>
          <w:rFonts w:eastAsia="Calibri"/>
          <w:color w:val="auto"/>
          <w:sz w:val="28"/>
          <w:szCs w:val="28"/>
        </w:rPr>
        <w:t xml:space="preserve"> Ю.А.</w:t>
      </w:r>
    </w:p>
    <w:p w:rsidR="00986718" w:rsidRPr="00986718" w:rsidRDefault="00986718" w:rsidP="00986718">
      <w:pPr>
        <w:autoSpaceDE/>
        <w:autoSpaceDN/>
        <w:adjustRightInd/>
        <w:spacing w:before="0" w:line="280" w:lineRule="exact"/>
        <w:ind w:left="4820" w:firstLine="0"/>
        <w:rPr>
          <w:rFonts w:eastAsia="Calibri"/>
          <w:color w:val="auto"/>
          <w:sz w:val="28"/>
          <w:szCs w:val="28"/>
        </w:rPr>
      </w:pPr>
      <w:r w:rsidRPr="00986718">
        <w:rPr>
          <w:rFonts w:eastAsia="Calibri"/>
          <w:color w:val="auto"/>
          <w:sz w:val="28"/>
          <w:szCs w:val="28"/>
        </w:rPr>
        <w:t xml:space="preserve">Л. </w:t>
      </w:r>
      <w:proofErr w:type="spellStart"/>
      <w:r w:rsidRPr="00986718">
        <w:rPr>
          <w:rFonts w:eastAsia="Calibri"/>
          <w:color w:val="auto"/>
          <w:sz w:val="28"/>
          <w:szCs w:val="28"/>
        </w:rPr>
        <w:t>Агакова</w:t>
      </w:r>
      <w:proofErr w:type="spellEnd"/>
      <w:r w:rsidRPr="00986718">
        <w:rPr>
          <w:rFonts w:eastAsia="Calibri"/>
          <w:color w:val="auto"/>
          <w:sz w:val="28"/>
          <w:szCs w:val="28"/>
        </w:rPr>
        <w:t xml:space="preserve"> ул., д. 8, кв. 2, г. </w:t>
      </w:r>
      <w:proofErr w:type="gramStart"/>
      <w:r w:rsidRPr="00986718">
        <w:rPr>
          <w:rFonts w:eastAsia="Calibri"/>
          <w:color w:val="auto"/>
          <w:sz w:val="28"/>
          <w:szCs w:val="28"/>
        </w:rPr>
        <w:t>Чебоксары,.,</w:t>
      </w:r>
      <w:proofErr w:type="gramEnd"/>
      <w:r w:rsidRPr="00986718">
        <w:rPr>
          <w:rFonts w:eastAsia="Calibri"/>
          <w:color w:val="auto"/>
          <w:sz w:val="28"/>
          <w:szCs w:val="28"/>
        </w:rPr>
        <w:t xml:space="preserve"> 140180</w:t>
      </w:r>
      <w:r w:rsidRPr="00986718">
        <w:rPr>
          <w:rFonts w:eastAsia="Calibri"/>
          <w:color w:val="auto"/>
          <w:sz w:val="28"/>
          <w:szCs w:val="28"/>
        </w:rPr>
        <w:br/>
      </w:r>
      <w:hyperlink r:id="rId9" w:history="1">
        <w:r w:rsidRPr="00AB0E6D">
          <w:rPr>
            <w:rFonts w:eastAsia="Calibri"/>
            <w:color w:val="0000FF"/>
            <w:sz w:val="28"/>
            <w:szCs w:val="28"/>
            <w:u w:val="single"/>
            <w:lang w:val="en-US"/>
          </w:rPr>
          <w:t>aukcion</w:t>
        </w:r>
        <w:r w:rsidRPr="00AB0E6D">
          <w:rPr>
            <w:rFonts w:eastAsia="Calibri"/>
            <w:color w:val="0000FF"/>
            <w:sz w:val="28"/>
            <w:szCs w:val="28"/>
            <w:u w:val="single"/>
          </w:rPr>
          <w:t>_</w:t>
        </w:r>
        <w:r w:rsidRPr="00AB0E6D">
          <w:rPr>
            <w:rFonts w:eastAsia="Calibri"/>
            <w:color w:val="0000FF"/>
            <w:sz w:val="28"/>
            <w:szCs w:val="28"/>
            <w:u w:val="single"/>
            <w:lang w:val="en-US"/>
          </w:rPr>
          <w:t>titanstroy</w:t>
        </w:r>
        <w:r w:rsidRPr="00AB0E6D">
          <w:rPr>
            <w:rFonts w:eastAsia="Calibri"/>
            <w:color w:val="0000FF"/>
            <w:sz w:val="28"/>
            <w:szCs w:val="28"/>
            <w:u w:val="single"/>
          </w:rPr>
          <w:t>@</w:t>
        </w:r>
        <w:r w:rsidRPr="00AB0E6D">
          <w:rPr>
            <w:rFonts w:eastAsia="Calibri"/>
            <w:color w:val="0000FF"/>
            <w:sz w:val="28"/>
            <w:szCs w:val="28"/>
            <w:u w:val="single"/>
            <w:lang w:val="en-US"/>
          </w:rPr>
          <w:t>mail</w:t>
        </w:r>
        <w:r w:rsidRPr="00AB0E6D">
          <w:rPr>
            <w:rFonts w:eastAsia="Calibri"/>
            <w:color w:val="0000FF"/>
            <w:sz w:val="28"/>
            <w:szCs w:val="28"/>
            <w:u w:val="single"/>
          </w:rPr>
          <w:t>.</w:t>
        </w:r>
        <w:proofErr w:type="spellStart"/>
        <w:r w:rsidRPr="00AB0E6D">
          <w:rPr>
            <w:rFonts w:eastAsia="Calibri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986718" w:rsidRPr="00986718" w:rsidRDefault="00986718" w:rsidP="00986718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</w:p>
    <w:p w:rsidR="00E313B4" w:rsidRPr="00AB0E6D" w:rsidRDefault="00E313B4" w:rsidP="00E313B4">
      <w:pPr>
        <w:spacing w:before="0" w:line="300" w:lineRule="auto"/>
        <w:ind w:firstLine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F47962" w:rsidRPr="00986718" w:rsidRDefault="00F47962" w:rsidP="00E716C7">
      <w:pPr>
        <w:spacing w:before="0"/>
        <w:ind w:firstLine="0"/>
        <w:jc w:val="center"/>
        <w:rPr>
          <w:color w:val="auto"/>
          <w:sz w:val="28"/>
          <w:szCs w:val="28"/>
        </w:rPr>
      </w:pPr>
    </w:p>
    <w:p w:rsidR="00367164" w:rsidRPr="00E14C31" w:rsidRDefault="00367164" w:rsidP="00E716C7">
      <w:pPr>
        <w:spacing w:before="0"/>
        <w:ind w:firstLine="0"/>
        <w:jc w:val="center"/>
        <w:rPr>
          <w:color w:val="auto"/>
          <w:sz w:val="28"/>
          <w:szCs w:val="28"/>
        </w:rPr>
      </w:pPr>
      <w:r w:rsidRPr="00E14C31">
        <w:rPr>
          <w:color w:val="auto"/>
          <w:sz w:val="28"/>
          <w:szCs w:val="28"/>
        </w:rPr>
        <w:t>РЕШЕНИЕ</w:t>
      </w:r>
    </w:p>
    <w:p w:rsidR="00367164" w:rsidRPr="00E14C31" w:rsidRDefault="00367164" w:rsidP="00E716C7">
      <w:pPr>
        <w:spacing w:before="0"/>
        <w:ind w:firstLine="0"/>
        <w:jc w:val="center"/>
        <w:rPr>
          <w:color w:val="auto"/>
          <w:sz w:val="28"/>
          <w:szCs w:val="28"/>
        </w:rPr>
      </w:pPr>
      <w:proofErr w:type="gramStart"/>
      <w:r w:rsidRPr="00E14C31">
        <w:rPr>
          <w:color w:val="auto"/>
          <w:sz w:val="28"/>
          <w:szCs w:val="28"/>
        </w:rPr>
        <w:t>по</w:t>
      </w:r>
      <w:proofErr w:type="gramEnd"/>
      <w:r w:rsidRPr="00E14C31">
        <w:rPr>
          <w:color w:val="auto"/>
          <w:sz w:val="28"/>
          <w:szCs w:val="28"/>
        </w:rPr>
        <w:t xml:space="preserve"> дел</w:t>
      </w:r>
      <w:r w:rsidR="00153DCB">
        <w:rPr>
          <w:color w:val="auto"/>
          <w:sz w:val="28"/>
          <w:szCs w:val="28"/>
        </w:rPr>
        <w:t>у</w:t>
      </w:r>
      <w:r w:rsidRPr="00E14C31">
        <w:rPr>
          <w:color w:val="auto"/>
          <w:sz w:val="28"/>
          <w:szCs w:val="28"/>
        </w:rPr>
        <w:t xml:space="preserve"> </w:t>
      </w:r>
      <w:bookmarkStart w:id="0" w:name="_GoBack"/>
      <w:r w:rsidR="001D0CB7" w:rsidRPr="00E14C31">
        <w:rPr>
          <w:color w:val="auto"/>
          <w:sz w:val="28"/>
          <w:szCs w:val="28"/>
        </w:rPr>
        <w:t>№ 07-24-</w:t>
      </w:r>
      <w:r w:rsidR="00986718" w:rsidRPr="00986718">
        <w:rPr>
          <w:color w:val="auto"/>
          <w:sz w:val="28"/>
          <w:szCs w:val="28"/>
        </w:rPr>
        <w:t>15269</w:t>
      </w:r>
      <w:r w:rsidR="001D0CB7" w:rsidRPr="00E14C31">
        <w:rPr>
          <w:color w:val="auto"/>
          <w:sz w:val="28"/>
          <w:szCs w:val="28"/>
        </w:rPr>
        <w:t>/1</w:t>
      </w:r>
      <w:r w:rsidR="00153DCB">
        <w:rPr>
          <w:color w:val="auto"/>
          <w:sz w:val="28"/>
          <w:szCs w:val="28"/>
        </w:rPr>
        <w:t>6</w:t>
      </w:r>
      <w:r w:rsidR="001D0CB7" w:rsidRPr="00E14C31">
        <w:rPr>
          <w:color w:val="auto"/>
          <w:sz w:val="28"/>
          <w:szCs w:val="28"/>
        </w:rPr>
        <w:t xml:space="preserve"> </w:t>
      </w:r>
      <w:bookmarkEnd w:id="0"/>
      <w:r w:rsidRPr="00E14C31">
        <w:rPr>
          <w:color w:val="auto"/>
          <w:sz w:val="28"/>
          <w:szCs w:val="28"/>
        </w:rPr>
        <w:t>о нарушении</w:t>
      </w:r>
    </w:p>
    <w:p w:rsidR="00367164" w:rsidRPr="00E14C31" w:rsidRDefault="00367164" w:rsidP="00E716C7">
      <w:pPr>
        <w:spacing w:before="0"/>
        <w:ind w:firstLine="0"/>
        <w:jc w:val="center"/>
        <w:rPr>
          <w:color w:val="auto"/>
          <w:sz w:val="28"/>
          <w:szCs w:val="28"/>
        </w:rPr>
      </w:pPr>
      <w:r w:rsidRPr="00E14C31">
        <w:rPr>
          <w:color w:val="auto"/>
          <w:sz w:val="28"/>
          <w:szCs w:val="28"/>
        </w:rPr>
        <w:t>законодательства Российской Федерации</w:t>
      </w:r>
    </w:p>
    <w:p w:rsidR="00367164" w:rsidRDefault="00367164" w:rsidP="00E716C7">
      <w:pPr>
        <w:spacing w:before="0"/>
        <w:ind w:firstLine="0"/>
        <w:jc w:val="center"/>
        <w:rPr>
          <w:color w:val="auto"/>
          <w:sz w:val="28"/>
          <w:szCs w:val="28"/>
        </w:rPr>
      </w:pPr>
      <w:r w:rsidRPr="00E14C31">
        <w:rPr>
          <w:color w:val="auto"/>
          <w:sz w:val="28"/>
          <w:szCs w:val="28"/>
        </w:rPr>
        <w:t>о контрактной системе в сфере закупок</w:t>
      </w:r>
    </w:p>
    <w:p w:rsidR="00FC5B82" w:rsidRDefault="00FC5B82" w:rsidP="004E3854">
      <w:pPr>
        <w:spacing w:before="0"/>
        <w:ind w:firstLine="0"/>
        <w:jc w:val="center"/>
        <w:rPr>
          <w:color w:val="auto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E14C31" w:rsidTr="007A27F8">
        <w:tc>
          <w:tcPr>
            <w:tcW w:w="4842" w:type="dxa"/>
            <w:hideMark/>
          </w:tcPr>
          <w:p w:rsidR="00367164" w:rsidRPr="00E14C31" w:rsidRDefault="009B6E7D" w:rsidP="00E313B4">
            <w:pPr>
              <w:spacing w:before="0"/>
              <w:ind w:firstLine="0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17</w:t>
            </w:r>
            <w:r w:rsidR="00474899" w:rsidRPr="00E14C31">
              <w:rPr>
                <w:color w:val="auto"/>
                <w:sz w:val="28"/>
                <w:szCs w:val="28"/>
              </w:rPr>
              <w:t>.</w:t>
            </w:r>
            <w:r w:rsidR="00E313B4">
              <w:rPr>
                <w:color w:val="auto"/>
                <w:sz w:val="28"/>
                <w:szCs w:val="28"/>
                <w:lang w:val="en-US"/>
              </w:rPr>
              <w:t>1</w:t>
            </w:r>
            <w:r w:rsidR="00C65D67" w:rsidRPr="00E14C31">
              <w:rPr>
                <w:color w:val="auto"/>
                <w:sz w:val="28"/>
                <w:szCs w:val="28"/>
              </w:rPr>
              <w:t>0</w:t>
            </w:r>
            <w:r w:rsidR="00367164" w:rsidRPr="00E14C31">
              <w:rPr>
                <w:color w:val="auto"/>
                <w:sz w:val="28"/>
                <w:szCs w:val="28"/>
              </w:rPr>
              <w:t>.201</w:t>
            </w:r>
            <w:r w:rsidR="00343188" w:rsidRPr="00E14C31">
              <w:rPr>
                <w:color w:val="auto"/>
                <w:sz w:val="28"/>
                <w:szCs w:val="28"/>
              </w:rPr>
              <w:t>6</w:t>
            </w:r>
          </w:p>
        </w:tc>
        <w:tc>
          <w:tcPr>
            <w:tcW w:w="4622" w:type="dxa"/>
            <w:hideMark/>
          </w:tcPr>
          <w:p w:rsidR="00367164" w:rsidRPr="00E14C31" w:rsidRDefault="007A27F8" w:rsidP="004E3854">
            <w:pPr>
              <w:spacing w:before="0"/>
              <w:ind w:right="-72" w:firstLine="0"/>
              <w:jc w:val="right"/>
              <w:rPr>
                <w:color w:val="auto"/>
                <w:sz w:val="28"/>
                <w:szCs w:val="28"/>
              </w:rPr>
            </w:pPr>
            <w:r w:rsidRPr="00E14C31">
              <w:rPr>
                <w:color w:val="auto"/>
                <w:sz w:val="28"/>
                <w:szCs w:val="28"/>
              </w:rPr>
              <w:t xml:space="preserve"> </w:t>
            </w:r>
            <w:r w:rsidR="00367164" w:rsidRPr="00E14C31">
              <w:rPr>
                <w:color w:val="auto"/>
                <w:sz w:val="28"/>
                <w:szCs w:val="28"/>
              </w:rPr>
              <w:t>Москва</w:t>
            </w:r>
          </w:p>
        </w:tc>
      </w:tr>
    </w:tbl>
    <w:p w:rsidR="00367164" w:rsidRPr="00E14C31" w:rsidRDefault="00367164" w:rsidP="004E3854">
      <w:pPr>
        <w:spacing w:before="0"/>
        <w:ind w:firstLine="696"/>
        <w:jc w:val="both"/>
        <w:rPr>
          <w:color w:val="auto"/>
          <w:sz w:val="28"/>
          <w:szCs w:val="28"/>
        </w:rPr>
      </w:pPr>
    </w:p>
    <w:p w:rsidR="00316304" w:rsidRPr="00E14C31" w:rsidRDefault="00367164" w:rsidP="00986718">
      <w:pPr>
        <w:spacing w:before="0"/>
        <w:ind w:firstLine="696"/>
        <w:jc w:val="both"/>
        <w:rPr>
          <w:color w:val="auto"/>
          <w:sz w:val="28"/>
          <w:szCs w:val="28"/>
        </w:rPr>
      </w:pPr>
      <w:r w:rsidRPr="00E14C31">
        <w:rPr>
          <w:color w:val="auto"/>
          <w:sz w:val="28"/>
          <w:szCs w:val="28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 </w:t>
      </w:r>
    </w:p>
    <w:p w:rsidR="00BE7B6C" w:rsidRDefault="00367164" w:rsidP="00986718">
      <w:pPr>
        <w:spacing w:before="0"/>
        <w:ind w:firstLine="696"/>
        <w:jc w:val="both"/>
        <w:rPr>
          <w:color w:val="auto"/>
          <w:sz w:val="28"/>
          <w:szCs w:val="28"/>
        </w:rPr>
      </w:pPr>
      <w:r w:rsidRPr="00E14C31">
        <w:rPr>
          <w:color w:val="auto"/>
          <w:sz w:val="28"/>
          <w:szCs w:val="28"/>
        </w:rPr>
        <w:t>рассмотрев</w:t>
      </w:r>
      <w:r w:rsidR="00407B3F" w:rsidRPr="00E14C31">
        <w:rPr>
          <w:color w:val="auto"/>
          <w:sz w:val="28"/>
          <w:szCs w:val="28"/>
        </w:rPr>
        <w:t xml:space="preserve"> </w:t>
      </w:r>
      <w:r w:rsidRPr="00E14C31">
        <w:rPr>
          <w:color w:val="auto"/>
          <w:sz w:val="28"/>
          <w:szCs w:val="28"/>
        </w:rPr>
        <w:t>жалоб</w:t>
      </w:r>
      <w:r w:rsidR="00E10585">
        <w:rPr>
          <w:color w:val="auto"/>
          <w:sz w:val="28"/>
          <w:szCs w:val="28"/>
        </w:rPr>
        <w:t>у</w:t>
      </w:r>
      <w:r w:rsidRPr="00E14C31">
        <w:rPr>
          <w:color w:val="auto"/>
          <w:sz w:val="28"/>
          <w:szCs w:val="28"/>
        </w:rPr>
        <w:t xml:space="preserve"> </w:t>
      </w:r>
      <w:r w:rsidR="000A59E6" w:rsidRPr="000A59E6">
        <w:rPr>
          <w:rFonts w:eastAsia="Calibri"/>
          <w:color w:val="auto"/>
          <w:sz w:val="28"/>
          <w:szCs w:val="28"/>
        </w:rPr>
        <w:t xml:space="preserve">ИП </w:t>
      </w:r>
      <w:proofErr w:type="spellStart"/>
      <w:r w:rsidR="000A59E6" w:rsidRPr="000A59E6">
        <w:rPr>
          <w:rFonts w:eastAsia="Calibri"/>
          <w:color w:val="auto"/>
          <w:sz w:val="28"/>
          <w:szCs w:val="28"/>
        </w:rPr>
        <w:t>Альхимович</w:t>
      </w:r>
      <w:proofErr w:type="spellEnd"/>
      <w:r w:rsidR="000A59E6" w:rsidRPr="000A59E6">
        <w:rPr>
          <w:rFonts w:eastAsia="Calibri"/>
          <w:color w:val="auto"/>
          <w:sz w:val="28"/>
          <w:szCs w:val="28"/>
        </w:rPr>
        <w:t xml:space="preserve"> Ю.А. </w:t>
      </w:r>
      <w:r w:rsidR="00986718" w:rsidRPr="00986718">
        <w:rPr>
          <w:rFonts w:eastAsia="Calibri"/>
          <w:color w:val="auto"/>
          <w:sz w:val="28"/>
          <w:szCs w:val="28"/>
        </w:rPr>
        <w:t>(далее – Заявитель) на действия (бездействие) Войсковой часть 33877 (далее – Заказчик), при определении поставщика (подрядчика, исполнителя) путем проведения электронного аукциона: «Выполнение работ по текущему ремонту объектов КЖФ войсковой части 33877 г. Чехов-3» (извещение</w:t>
      </w:r>
      <w:r w:rsidR="00986718">
        <w:rPr>
          <w:rFonts w:eastAsia="Calibri"/>
          <w:color w:val="auto"/>
          <w:sz w:val="28"/>
          <w:szCs w:val="28"/>
        </w:rPr>
        <w:br/>
      </w:r>
      <w:r w:rsidR="00986718" w:rsidRPr="00986718">
        <w:rPr>
          <w:rFonts w:eastAsia="Calibri"/>
          <w:color w:val="auto"/>
          <w:sz w:val="28"/>
          <w:szCs w:val="28"/>
        </w:rPr>
        <w:t xml:space="preserve">№ 0348100052616000048 </w:t>
      </w:r>
      <w:r w:rsidRPr="00E14C31">
        <w:rPr>
          <w:color w:val="auto"/>
          <w:sz w:val="28"/>
          <w:szCs w:val="28"/>
        </w:rPr>
        <w:t xml:space="preserve">на официальном сайте Российской Федерации – </w:t>
      </w:r>
      <w:proofErr w:type="spellStart"/>
      <w:r w:rsidRPr="00E14C31">
        <w:rPr>
          <w:color w:val="auto"/>
          <w:sz w:val="28"/>
          <w:szCs w:val="28"/>
          <w:lang w:val="en-US"/>
        </w:rPr>
        <w:t>zakupki</w:t>
      </w:r>
      <w:proofErr w:type="spellEnd"/>
      <w:r w:rsidRPr="00E14C31">
        <w:rPr>
          <w:color w:val="auto"/>
          <w:sz w:val="28"/>
          <w:szCs w:val="28"/>
        </w:rPr>
        <w:t>.</w:t>
      </w:r>
      <w:proofErr w:type="spellStart"/>
      <w:r w:rsidRPr="00E14C31">
        <w:rPr>
          <w:color w:val="auto"/>
          <w:sz w:val="28"/>
          <w:szCs w:val="28"/>
          <w:lang w:val="en-US"/>
        </w:rPr>
        <w:t>gov</w:t>
      </w:r>
      <w:proofErr w:type="spellEnd"/>
      <w:r w:rsidRPr="00E14C31">
        <w:rPr>
          <w:color w:val="auto"/>
          <w:sz w:val="28"/>
          <w:szCs w:val="28"/>
        </w:rPr>
        <w:t>.</w:t>
      </w:r>
      <w:proofErr w:type="spellStart"/>
      <w:r w:rsidRPr="00E14C31">
        <w:rPr>
          <w:color w:val="auto"/>
          <w:sz w:val="28"/>
          <w:szCs w:val="28"/>
          <w:lang w:val="en-US"/>
        </w:rPr>
        <w:t>ru</w:t>
      </w:r>
      <w:proofErr w:type="spellEnd"/>
      <w:r w:rsidRPr="00E14C31">
        <w:rPr>
          <w:color w:val="auto"/>
          <w:sz w:val="28"/>
          <w:szCs w:val="28"/>
        </w:rPr>
        <w:t xml:space="preserve"> (далее – </w:t>
      </w:r>
      <w:r w:rsidR="00327364" w:rsidRPr="00E14C31">
        <w:rPr>
          <w:color w:val="auto"/>
          <w:sz w:val="28"/>
          <w:szCs w:val="28"/>
        </w:rPr>
        <w:t>О</w:t>
      </w:r>
      <w:r w:rsidRPr="00E14C31">
        <w:rPr>
          <w:color w:val="auto"/>
          <w:sz w:val="28"/>
          <w:szCs w:val="28"/>
        </w:rPr>
        <w:t xml:space="preserve">фициальный сайт)) (далее – </w:t>
      </w:r>
      <w:r w:rsidR="001F55D4" w:rsidRPr="00E14C31">
        <w:rPr>
          <w:color w:val="auto"/>
          <w:sz w:val="28"/>
          <w:szCs w:val="28"/>
        </w:rPr>
        <w:t>Аукцион</w:t>
      </w:r>
      <w:r w:rsidR="00AD5623" w:rsidRPr="00E14C31">
        <w:rPr>
          <w:color w:val="auto"/>
          <w:sz w:val="28"/>
          <w:szCs w:val="28"/>
        </w:rPr>
        <w:t>)</w:t>
      </w:r>
      <w:r w:rsidR="00AB2AAC" w:rsidRPr="00E14C31">
        <w:rPr>
          <w:color w:val="auto"/>
          <w:sz w:val="28"/>
          <w:szCs w:val="28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</w:t>
      </w:r>
      <w:r w:rsidR="006903F1">
        <w:rPr>
          <w:color w:val="auto"/>
          <w:sz w:val="28"/>
          <w:szCs w:val="28"/>
        </w:rPr>
        <w:t xml:space="preserve"> </w:t>
      </w:r>
      <w:r w:rsidR="00AB2AAC" w:rsidRPr="00E14C31">
        <w:rPr>
          <w:color w:val="auto"/>
          <w:sz w:val="28"/>
          <w:szCs w:val="28"/>
        </w:rPr>
        <w:t>от 19.11.2014 № 727/14,</w:t>
      </w:r>
      <w:r w:rsidR="00AD5623" w:rsidRPr="00E14C31">
        <w:rPr>
          <w:color w:val="auto"/>
          <w:sz w:val="28"/>
          <w:szCs w:val="28"/>
        </w:rPr>
        <w:t xml:space="preserve"> </w:t>
      </w:r>
    </w:p>
    <w:p w:rsidR="008131DB" w:rsidRPr="008131DB" w:rsidRDefault="008131DB" w:rsidP="008131DB">
      <w:pPr>
        <w:spacing w:before="0"/>
        <w:ind w:firstLine="709"/>
        <w:jc w:val="both"/>
        <w:rPr>
          <w:bCs/>
          <w:color w:val="000000" w:themeColor="text1"/>
          <w:sz w:val="28"/>
          <w:szCs w:val="28"/>
        </w:rPr>
      </w:pPr>
    </w:p>
    <w:p w:rsidR="00367164" w:rsidRDefault="00367164" w:rsidP="002949EF">
      <w:pPr>
        <w:spacing w:before="0"/>
        <w:ind w:firstLine="709"/>
        <w:jc w:val="both"/>
        <w:rPr>
          <w:color w:val="auto"/>
          <w:sz w:val="28"/>
          <w:szCs w:val="28"/>
        </w:rPr>
      </w:pPr>
    </w:p>
    <w:p w:rsidR="00367164" w:rsidRPr="00E14C31" w:rsidRDefault="00367164" w:rsidP="00AB2AAC">
      <w:pPr>
        <w:spacing w:before="0"/>
        <w:ind w:firstLine="697"/>
        <w:jc w:val="center"/>
        <w:rPr>
          <w:color w:val="auto"/>
          <w:sz w:val="28"/>
          <w:szCs w:val="28"/>
        </w:rPr>
      </w:pPr>
      <w:r w:rsidRPr="00E14C31">
        <w:rPr>
          <w:color w:val="auto"/>
          <w:sz w:val="28"/>
          <w:szCs w:val="28"/>
        </w:rPr>
        <w:t>РЕШИЛА:</w:t>
      </w:r>
    </w:p>
    <w:p w:rsidR="00367164" w:rsidRPr="00E14C31" w:rsidRDefault="00367164" w:rsidP="00AB2AAC">
      <w:pPr>
        <w:spacing w:before="0"/>
        <w:ind w:firstLine="697"/>
        <w:jc w:val="center"/>
        <w:rPr>
          <w:color w:val="auto"/>
          <w:sz w:val="28"/>
          <w:szCs w:val="28"/>
        </w:rPr>
      </w:pPr>
    </w:p>
    <w:p w:rsidR="005851A1" w:rsidRPr="000A59E6" w:rsidRDefault="00367164" w:rsidP="000A59E6">
      <w:pPr>
        <w:pStyle w:val="ac"/>
        <w:numPr>
          <w:ilvl w:val="0"/>
          <w:numId w:val="5"/>
        </w:numPr>
        <w:ind w:left="0" w:firstLine="709"/>
        <w:jc w:val="both"/>
        <w:rPr>
          <w:color w:val="auto"/>
          <w:sz w:val="28"/>
          <w:szCs w:val="28"/>
        </w:rPr>
      </w:pPr>
      <w:r w:rsidRPr="005851A1">
        <w:rPr>
          <w:color w:val="auto"/>
          <w:sz w:val="28"/>
          <w:szCs w:val="28"/>
        </w:rPr>
        <w:t xml:space="preserve">Признать жалобу </w:t>
      </w:r>
      <w:r w:rsidR="000A59E6" w:rsidRPr="000A59E6">
        <w:rPr>
          <w:color w:val="auto"/>
          <w:sz w:val="28"/>
          <w:szCs w:val="28"/>
        </w:rPr>
        <w:t xml:space="preserve">ИП </w:t>
      </w:r>
      <w:proofErr w:type="spellStart"/>
      <w:r w:rsidR="000A59E6" w:rsidRPr="000A59E6">
        <w:rPr>
          <w:color w:val="auto"/>
          <w:sz w:val="28"/>
          <w:szCs w:val="28"/>
        </w:rPr>
        <w:t>Альхимович</w:t>
      </w:r>
      <w:proofErr w:type="spellEnd"/>
      <w:r w:rsidR="000A59E6" w:rsidRPr="000A59E6">
        <w:rPr>
          <w:color w:val="auto"/>
          <w:sz w:val="28"/>
          <w:szCs w:val="28"/>
        </w:rPr>
        <w:t xml:space="preserve"> Ю.А.</w:t>
      </w:r>
      <w:r w:rsidR="000A59E6">
        <w:rPr>
          <w:color w:val="auto"/>
          <w:sz w:val="28"/>
          <w:szCs w:val="28"/>
        </w:rPr>
        <w:t xml:space="preserve"> не </w:t>
      </w:r>
      <w:r w:rsidRPr="000A59E6">
        <w:rPr>
          <w:color w:val="auto"/>
          <w:sz w:val="28"/>
          <w:szCs w:val="28"/>
        </w:rPr>
        <w:t>обоснованной.</w:t>
      </w:r>
    </w:p>
    <w:p w:rsidR="005851A1" w:rsidRPr="005851A1" w:rsidRDefault="005851A1" w:rsidP="000C173C">
      <w:pPr>
        <w:pStyle w:val="ac"/>
        <w:numPr>
          <w:ilvl w:val="0"/>
          <w:numId w:val="5"/>
        </w:numPr>
        <w:spacing w:before="0"/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Признать в действиях Заказчика нарушение пункта 1</w:t>
      </w:r>
      <w:r w:rsidR="000A59E6">
        <w:rPr>
          <w:color w:val="auto"/>
          <w:sz w:val="28"/>
          <w:szCs w:val="28"/>
        </w:rPr>
        <w:t xml:space="preserve"> и 2</w:t>
      </w:r>
      <w:r>
        <w:rPr>
          <w:color w:val="auto"/>
          <w:sz w:val="28"/>
          <w:szCs w:val="28"/>
        </w:rPr>
        <w:t xml:space="preserve"> части 1 статьи 64 Закона о контрактной системе.</w:t>
      </w:r>
    </w:p>
    <w:p w:rsidR="00367164" w:rsidRPr="005851A1" w:rsidRDefault="00367164" w:rsidP="005851A1">
      <w:pPr>
        <w:pStyle w:val="ac"/>
        <w:numPr>
          <w:ilvl w:val="0"/>
          <w:numId w:val="5"/>
        </w:numPr>
        <w:spacing w:before="0"/>
        <w:ind w:left="0" w:firstLine="709"/>
        <w:jc w:val="both"/>
        <w:rPr>
          <w:color w:val="auto"/>
          <w:sz w:val="28"/>
          <w:szCs w:val="28"/>
        </w:rPr>
      </w:pPr>
      <w:r w:rsidRPr="005851A1">
        <w:rPr>
          <w:color w:val="auto"/>
          <w:sz w:val="28"/>
          <w:szCs w:val="28"/>
        </w:rPr>
        <w:t>Выдать Заказчику,</w:t>
      </w:r>
      <w:r w:rsidR="002B560C" w:rsidRPr="005851A1">
        <w:rPr>
          <w:color w:val="auto"/>
          <w:sz w:val="28"/>
          <w:szCs w:val="28"/>
        </w:rPr>
        <w:t xml:space="preserve"> Аукционной комиссии,</w:t>
      </w:r>
      <w:r w:rsidRPr="005851A1">
        <w:rPr>
          <w:color w:val="auto"/>
          <w:sz w:val="28"/>
          <w:szCs w:val="28"/>
        </w:rPr>
        <w:t xml:space="preserve"> </w:t>
      </w:r>
      <w:r w:rsidR="002B560C" w:rsidRPr="005851A1">
        <w:rPr>
          <w:color w:val="auto"/>
          <w:sz w:val="28"/>
          <w:szCs w:val="28"/>
        </w:rPr>
        <w:t xml:space="preserve">Оператору электронной площадки </w:t>
      </w:r>
      <w:r w:rsidRPr="005851A1">
        <w:rPr>
          <w:color w:val="auto"/>
          <w:sz w:val="28"/>
          <w:szCs w:val="28"/>
        </w:rPr>
        <w:t>предписание об устранении нарушений Закона о контрактной системе.</w:t>
      </w:r>
    </w:p>
    <w:p w:rsidR="0087428C" w:rsidRDefault="0087428C" w:rsidP="00B11513">
      <w:pPr>
        <w:pStyle w:val="ac"/>
        <w:numPr>
          <w:ilvl w:val="0"/>
          <w:numId w:val="5"/>
        </w:numPr>
        <w:spacing w:before="0"/>
        <w:ind w:left="0" w:firstLine="709"/>
        <w:jc w:val="both"/>
        <w:rPr>
          <w:color w:val="auto"/>
          <w:sz w:val="28"/>
          <w:szCs w:val="28"/>
        </w:rPr>
      </w:pPr>
      <w:r w:rsidRPr="005851A1">
        <w:rPr>
          <w:color w:val="auto"/>
          <w:sz w:val="28"/>
          <w:szCs w:val="28"/>
        </w:rPr>
        <w:t xml:space="preserve">Передать материалы дел от </w:t>
      </w:r>
      <w:r w:rsidR="000C173C">
        <w:rPr>
          <w:color w:val="auto"/>
          <w:sz w:val="28"/>
          <w:szCs w:val="28"/>
        </w:rPr>
        <w:t>17</w:t>
      </w:r>
      <w:r w:rsidRPr="005851A1">
        <w:rPr>
          <w:color w:val="auto"/>
          <w:sz w:val="28"/>
          <w:szCs w:val="28"/>
        </w:rPr>
        <w:t>.</w:t>
      </w:r>
      <w:r w:rsidR="00955008" w:rsidRPr="00955008">
        <w:rPr>
          <w:color w:val="auto"/>
          <w:sz w:val="28"/>
          <w:szCs w:val="28"/>
        </w:rPr>
        <w:t>1</w:t>
      </w:r>
      <w:r w:rsidR="0001162A" w:rsidRPr="005851A1">
        <w:rPr>
          <w:color w:val="auto"/>
          <w:sz w:val="28"/>
          <w:szCs w:val="28"/>
        </w:rPr>
        <w:t>0</w:t>
      </w:r>
      <w:r w:rsidRPr="005851A1">
        <w:rPr>
          <w:color w:val="auto"/>
          <w:sz w:val="28"/>
          <w:szCs w:val="28"/>
        </w:rPr>
        <w:t>.201</w:t>
      </w:r>
      <w:r w:rsidR="00F3297D" w:rsidRPr="005851A1">
        <w:rPr>
          <w:color w:val="auto"/>
          <w:sz w:val="28"/>
          <w:szCs w:val="28"/>
        </w:rPr>
        <w:t>6</w:t>
      </w:r>
      <w:r w:rsidRPr="005851A1">
        <w:rPr>
          <w:color w:val="auto"/>
          <w:sz w:val="28"/>
          <w:szCs w:val="28"/>
        </w:rPr>
        <w:t xml:space="preserve"> </w:t>
      </w:r>
      <w:r w:rsidR="00B01105" w:rsidRPr="005851A1">
        <w:rPr>
          <w:color w:val="auto"/>
          <w:sz w:val="28"/>
          <w:szCs w:val="28"/>
        </w:rPr>
        <w:t>№ 07-24-</w:t>
      </w:r>
      <w:r w:rsidR="000A59E6" w:rsidRPr="00986718">
        <w:rPr>
          <w:color w:val="auto"/>
          <w:sz w:val="28"/>
          <w:szCs w:val="28"/>
        </w:rPr>
        <w:t>15269</w:t>
      </w:r>
      <w:r w:rsidR="00B01105" w:rsidRPr="005851A1">
        <w:rPr>
          <w:color w:val="auto"/>
          <w:sz w:val="28"/>
          <w:szCs w:val="28"/>
        </w:rPr>
        <w:t>/16</w:t>
      </w:r>
      <w:r w:rsidR="00835B93" w:rsidRPr="005851A1">
        <w:rPr>
          <w:color w:val="auto"/>
          <w:sz w:val="28"/>
          <w:szCs w:val="28"/>
        </w:rPr>
        <w:t xml:space="preserve"> </w:t>
      </w:r>
      <w:r w:rsidRPr="005851A1">
        <w:rPr>
          <w:color w:val="auto"/>
          <w:sz w:val="28"/>
          <w:szCs w:val="28"/>
        </w:rPr>
        <w:t>по выявленн</w:t>
      </w:r>
      <w:r w:rsidR="002F7FBE" w:rsidRPr="005851A1">
        <w:rPr>
          <w:color w:val="auto"/>
          <w:sz w:val="28"/>
          <w:szCs w:val="28"/>
        </w:rPr>
        <w:t>ому</w:t>
      </w:r>
      <w:r w:rsidRPr="005851A1">
        <w:rPr>
          <w:color w:val="auto"/>
          <w:sz w:val="28"/>
          <w:szCs w:val="28"/>
        </w:rPr>
        <w:t xml:space="preserve"> нарушени</w:t>
      </w:r>
      <w:r w:rsidR="002F7FBE" w:rsidRPr="005851A1">
        <w:rPr>
          <w:color w:val="auto"/>
          <w:sz w:val="28"/>
          <w:szCs w:val="28"/>
        </w:rPr>
        <w:t>ю</w:t>
      </w:r>
      <w:r w:rsidRPr="005851A1">
        <w:rPr>
          <w:color w:val="auto"/>
          <w:sz w:val="28"/>
          <w:szCs w:val="28"/>
        </w:rPr>
        <w:t xml:space="preserve"> Закона о контрактной системе соответствующему должностному лицу Московского областного УФАС России для рассмотрения вопроса о возбуждении дел</w:t>
      </w:r>
      <w:r w:rsidR="002F7FBE" w:rsidRPr="005851A1">
        <w:rPr>
          <w:color w:val="auto"/>
          <w:sz w:val="28"/>
          <w:szCs w:val="28"/>
        </w:rPr>
        <w:t>а</w:t>
      </w:r>
      <w:r w:rsidRPr="005851A1">
        <w:rPr>
          <w:color w:val="auto"/>
          <w:sz w:val="28"/>
          <w:szCs w:val="28"/>
        </w:rPr>
        <w:t xml:space="preserve"> об административн</w:t>
      </w:r>
      <w:r w:rsidR="002F7FBE" w:rsidRPr="005851A1">
        <w:rPr>
          <w:color w:val="auto"/>
          <w:sz w:val="28"/>
          <w:szCs w:val="28"/>
        </w:rPr>
        <w:t xml:space="preserve">ом </w:t>
      </w:r>
      <w:r w:rsidRPr="005851A1">
        <w:rPr>
          <w:color w:val="auto"/>
          <w:sz w:val="28"/>
          <w:szCs w:val="28"/>
        </w:rPr>
        <w:t>правонарушени</w:t>
      </w:r>
      <w:r w:rsidR="002F7FBE" w:rsidRPr="005851A1">
        <w:rPr>
          <w:color w:val="auto"/>
          <w:sz w:val="28"/>
          <w:szCs w:val="28"/>
        </w:rPr>
        <w:t>и.</w:t>
      </w:r>
    </w:p>
    <w:p w:rsidR="00F47962" w:rsidRPr="00F47962" w:rsidRDefault="00F47962" w:rsidP="00F47962">
      <w:pPr>
        <w:spacing w:before="0"/>
        <w:jc w:val="both"/>
        <w:rPr>
          <w:color w:val="auto"/>
          <w:sz w:val="28"/>
          <w:szCs w:val="28"/>
        </w:rPr>
      </w:pPr>
    </w:p>
    <w:p w:rsidR="00E14C31" w:rsidRDefault="00367164" w:rsidP="00AB2AAC">
      <w:pPr>
        <w:spacing w:before="0"/>
        <w:ind w:firstLine="697"/>
        <w:jc w:val="both"/>
        <w:rPr>
          <w:color w:val="auto"/>
          <w:sz w:val="28"/>
          <w:szCs w:val="28"/>
        </w:rPr>
      </w:pPr>
      <w:r w:rsidRPr="00E14C31">
        <w:rPr>
          <w:color w:val="auto"/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E14C31" w:rsidSect="002768B5">
      <w:headerReference w:type="default" r:id="rId10"/>
      <w:pgSz w:w="11906" w:h="16838"/>
      <w:pgMar w:top="1521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39C" w:rsidRDefault="006C239C" w:rsidP="00F43484">
      <w:pPr>
        <w:spacing w:before="0"/>
      </w:pPr>
      <w:r>
        <w:separator/>
      </w:r>
    </w:p>
  </w:endnote>
  <w:endnote w:type="continuationSeparator" w:id="0">
    <w:p w:rsidR="006C239C" w:rsidRDefault="006C239C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39C" w:rsidRDefault="006C239C" w:rsidP="00F43484">
      <w:pPr>
        <w:spacing w:before="0"/>
      </w:pPr>
      <w:r>
        <w:separator/>
      </w:r>
    </w:p>
  </w:footnote>
  <w:footnote w:type="continuationSeparator" w:id="0">
    <w:p w:rsidR="006C239C" w:rsidRDefault="006C239C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618171"/>
      <w:docPartObj>
        <w:docPartGallery w:val="Page Numbers (Top of Page)"/>
        <w:docPartUnique/>
      </w:docPartObj>
    </w:sdtPr>
    <w:sdtEndPr/>
    <w:sdtContent>
      <w:p w:rsidR="00B07241" w:rsidRDefault="00E84C80">
        <w:pPr>
          <w:pStyle w:val="a8"/>
          <w:jc w:val="center"/>
        </w:pPr>
        <w:r w:rsidRPr="0026023F">
          <w:rPr>
            <w:sz w:val="26"/>
            <w:szCs w:val="26"/>
          </w:rPr>
          <w:fldChar w:fldCharType="begin"/>
        </w:r>
        <w:r w:rsidR="00B07241" w:rsidRPr="0026023F">
          <w:rPr>
            <w:sz w:val="26"/>
            <w:szCs w:val="26"/>
          </w:rPr>
          <w:instrText xml:space="preserve"> PAGE   \* MERGEFORMAT </w:instrText>
        </w:r>
        <w:r w:rsidRPr="0026023F">
          <w:rPr>
            <w:sz w:val="26"/>
            <w:szCs w:val="26"/>
          </w:rPr>
          <w:fldChar w:fldCharType="separate"/>
        </w:r>
        <w:r w:rsidR="00A755D2">
          <w:rPr>
            <w:noProof/>
            <w:sz w:val="26"/>
            <w:szCs w:val="26"/>
          </w:rPr>
          <w:t>2</w:t>
        </w:r>
        <w:r w:rsidRPr="0026023F">
          <w:rPr>
            <w:sz w:val="26"/>
            <w:szCs w:val="26"/>
          </w:rPr>
          <w:fldChar w:fldCharType="end"/>
        </w:r>
      </w:p>
    </w:sdtContent>
  </w:sdt>
  <w:p w:rsidR="00B07241" w:rsidRDefault="00B0724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03475"/>
    <w:multiLevelType w:val="hybridMultilevel"/>
    <w:tmpl w:val="3962E74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E223DF2"/>
    <w:multiLevelType w:val="hybridMultilevel"/>
    <w:tmpl w:val="B5AC21EE"/>
    <w:lvl w:ilvl="0" w:tplc="A852BCC0">
      <w:start w:val="1"/>
      <w:numFmt w:val="decimal"/>
      <w:lvlText w:val="%1."/>
      <w:lvlJc w:val="left"/>
      <w:pPr>
        <w:ind w:left="141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7" w:hanging="360"/>
      </w:pPr>
    </w:lvl>
    <w:lvl w:ilvl="2" w:tplc="0419001B" w:tentative="1">
      <w:start w:val="1"/>
      <w:numFmt w:val="lowerRoman"/>
      <w:lvlText w:val="%3."/>
      <w:lvlJc w:val="right"/>
      <w:pPr>
        <w:ind w:left="2497" w:hanging="180"/>
      </w:pPr>
    </w:lvl>
    <w:lvl w:ilvl="3" w:tplc="0419000F" w:tentative="1">
      <w:start w:val="1"/>
      <w:numFmt w:val="decimal"/>
      <w:lvlText w:val="%4."/>
      <w:lvlJc w:val="left"/>
      <w:pPr>
        <w:ind w:left="3217" w:hanging="360"/>
      </w:pPr>
    </w:lvl>
    <w:lvl w:ilvl="4" w:tplc="04190019" w:tentative="1">
      <w:start w:val="1"/>
      <w:numFmt w:val="lowerLetter"/>
      <w:lvlText w:val="%5."/>
      <w:lvlJc w:val="left"/>
      <w:pPr>
        <w:ind w:left="3937" w:hanging="360"/>
      </w:pPr>
    </w:lvl>
    <w:lvl w:ilvl="5" w:tplc="0419001B" w:tentative="1">
      <w:start w:val="1"/>
      <w:numFmt w:val="lowerRoman"/>
      <w:lvlText w:val="%6."/>
      <w:lvlJc w:val="right"/>
      <w:pPr>
        <w:ind w:left="4657" w:hanging="180"/>
      </w:pPr>
    </w:lvl>
    <w:lvl w:ilvl="6" w:tplc="0419000F" w:tentative="1">
      <w:start w:val="1"/>
      <w:numFmt w:val="decimal"/>
      <w:lvlText w:val="%7."/>
      <w:lvlJc w:val="left"/>
      <w:pPr>
        <w:ind w:left="5377" w:hanging="360"/>
      </w:pPr>
    </w:lvl>
    <w:lvl w:ilvl="7" w:tplc="04190019" w:tentative="1">
      <w:start w:val="1"/>
      <w:numFmt w:val="lowerLetter"/>
      <w:lvlText w:val="%8."/>
      <w:lvlJc w:val="left"/>
      <w:pPr>
        <w:ind w:left="6097" w:hanging="360"/>
      </w:pPr>
    </w:lvl>
    <w:lvl w:ilvl="8" w:tplc="0419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2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3">
    <w:nsid w:val="462947D9"/>
    <w:multiLevelType w:val="hybridMultilevel"/>
    <w:tmpl w:val="337206B8"/>
    <w:lvl w:ilvl="0" w:tplc="0419000F">
      <w:start w:val="1"/>
      <w:numFmt w:val="decimal"/>
      <w:lvlText w:val="%1."/>
      <w:lvlJc w:val="left"/>
      <w:pPr>
        <w:ind w:left="1417" w:hanging="360"/>
      </w:pPr>
    </w:lvl>
    <w:lvl w:ilvl="1" w:tplc="04190019" w:tentative="1">
      <w:start w:val="1"/>
      <w:numFmt w:val="lowerLetter"/>
      <w:lvlText w:val="%2."/>
      <w:lvlJc w:val="left"/>
      <w:pPr>
        <w:ind w:left="2137" w:hanging="360"/>
      </w:pPr>
    </w:lvl>
    <w:lvl w:ilvl="2" w:tplc="0419001B" w:tentative="1">
      <w:start w:val="1"/>
      <w:numFmt w:val="lowerRoman"/>
      <w:lvlText w:val="%3."/>
      <w:lvlJc w:val="right"/>
      <w:pPr>
        <w:ind w:left="2857" w:hanging="180"/>
      </w:pPr>
    </w:lvl>
    <w:lvl w:ilvl="3" w:tplc="0419000F" w:tentative="1">
      <w:start w:val="1"/>
      <w:numFmt w:val="decimal"/>
      <w:lvlText w:val="%4."/>
      <w:lvlJc w:val="left"/>
      <w:pPr>
        <w:ind w:left="3577" w:hanging="360"/>
      </w:pPr>
    </w:lvl>
    <w:lvl w:ilvl="4" w:tplc="04190019" w:tentative="1">
      <w:start w:val="1"/>
      <w:numFmt w:val="lowerLetter"/>
      <w:lvlText w:val="%5."/>
      <w:lvlJc w:val="left"/>
      <w:pPr>
        <w:ind w:left="4297" w:hanging="360"/>
      </w:pPr>
    </w:lvl>
    <w:lvl w:ilvl="5" w:tplc="0419001B" w:tentative="1">
      <w:start w:val="1"/>
      <w:numFmt w:val="lowerRoman"/>
      <w:lvlText w:val="%6."/>
      <w:lvlJc w:val="right"/>
      <w:pPr>
        <w:ind w:left="5017" w:hanging="180"/>
      </w:pPr>
    </w:lvl>
    <w:lvl w:ilvl="6" w:tplc="0419000F" w:tentative="1">
      <w:start w:val="1"/>
      <w:numFmt w:val="decimal"/>
      <w:lvlText w:val="%7."/>
      <w:lvlJc w:val="left"/>
      <w:pPr>
        <w:ind w:left="5737" w:hanging="360"/>
      </w:pPr>
    </w:lvl>
    <w:lvl w:ilvl="7" w:tplc="04190019" w:tentative="1">
      <w:start w:val="1"/>
      <w:numFmt w:val="lowerLetter"/>
      <w:lvlText w:val="%8."/>
      <w:lvlJc w:val="left"/>
      <w:pPr>
        <w:ind w:left="6457" w:hanging="360"/>
      </w:pPr>
    </w:lvl>
    <w:lvl w:ilvl="8" w:tplc="0419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502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6E69"/>
    <w:rsid w:val="0001162A"/>
    <w:rsid w:val="000627E9"/>
    <w:rsid w:val="0007260F"/>
    <w:rsid w:val="00075114"/>
    <w:rsid w:val="000960DB"/>
    <w:rsid w:val="000A59E6"/>
    <w:rsid w:val="000B2865"/>
    <w:rsid w:val="000C1043"/>
    <w:rsid w:val="000C173C"/>
    <w:rsid w:val="000C3EA2"/>
    <w:rsid w:val="000C6293"/>
    <w:rsid w:val="000D2579"/>
    <w:rsid w:val="000E395F"/>
    <w:rsid w:val="000F34F1"/>
    <w:rsid w:val="00101797"/>
    <w:rsid w:val="0010244B"/>
    <w:rsid w:val="001155F5"/>
    <w:rsid w:val="00122C32"/>
    <w:rsid w:val="00153DCB"/>
    <w:rsid w:val="001730FB"/>
    <w:rsid w:val="00196B06"/>
    <w:rsid w:val="001B00D7"/>
    <w:rsid w:val="001B0E8A"/>
    <w:rsid w:val="001D0CB7"/>
    <w:rsid w:val="001F55D4"/>
    <w:rsid w:val="002020DE"/>
    <w:rsid w:val="00204CA7"/>
    <w:rsid w:val="002145D3"/>
    <w:rsid w:val="00233E29"/>
    <w:rsid w:val="0023502B"/>
    <w:rsid w:val="00241DED"/>
    <w:rsid w:val="00251C60"/>
    <w:rsid w:val="002549B4"/>
    <w:rsid w:val="0026023F"/>
    <w:rsid w:val="00266BB0"/>
    <w:rsid w:val="0027048F"/>
    <w:rsid w:val="00270F44"/>
    <w:rsid w:val="002768B5"/>
    <w:rsid w:val="002949EF"/>
    <w:rsid w:val="002B560C"/>
    <w:rsid w:val="002C633C"/>
    <w:rsid w:val="002F02CB"/>
    <w:rsid w:val="002F7FBE"/>
    <w:rsid w:val="00316038"/>
    <w:rsid w:val="00316304"/>
    <w:rsid w:val="00316544"/>
    <w:rsid w:val="0032293C"/>
    <w:rsid w:val="0032497D"/>
    <w:rsid w:val="00325A6F"/>
    <w:rsid w:val="00325BAE"/>
    <w:rsid w:val="00327364"/>
    <w:rsid w:val="00343188"/>
    <w:rsid w:val="00357849"/>
    <w:rsid w:val="00367164"/>
    <w:rsid w:val="003705B6"/>
    <w:rsid w:val="00374202"/>
    <w:rsid w:val="00375B4B"/>
    <w:rsid w:val="0038135D"/>
    <w:rsid w:val="003C0006"/>
    <w:rsid w:val="003C3575"/>
    <w:rsid w:val="003D62CF"/>
    <w:rsid w:val="00407B3F"/>
    <w:rsid w:val="0041652F"/>
    <w:rsid w:val="004500A1"/>
    <w:rsid w:val="00471591"/>
    <w:rsid w:val="00471617"/>
    <w:rsid w:val="00474848"/>
    <w:rsid w:val="00474899"/>
    <w:rsid w:val="004A5A83"/>
    <w:rsid w:val="004A705F"/>
    <w:rsid w:val="004B2AB5"/>
    <w:rsid w:val="004D687C"/>
    <w:rsid w:val="004E3854"/>
    <w:rsid w:val="00500A7D"/>
    <w:rsid w:val="00505274"/>
    <w:rsid w:val="005313DC"/>
    <w:rsid w:val="00534595"/>
    <w:rsid w:val="005361EE"/>
    <w:rsid w:val="00546144"/>
    <w:rsid w:val="00580435"/>
    <w:rsid w:val="005851A1"/>
    <w:rsid w:val="005A0C96"/>
    <w:rsid w:val="005A3F78"/>
    <w:rsid w:val="005E0076"/>
    <w:rsid w:val="005E4359"/>
    <w:rsid w:val="00617055"/>
    <w:rsid w:val="0062361C"/>
    <w:rsid w:val="00634D0A"/>
    <w:rsid w:val="00646687"/>
    <w:rsid w:val="00646A20"/>
    <w:rsid w:val="00651541"/>
    <w:rsid w:val="006517BE"/>
    <w:rsid w:val="0066302E"/>
    <w:rsid w:val="0066614C"/>
    <w:rsid w:val="00681D49"/>
    <w:rsid w:val="006826F4"/>
    <w:rsid w:val="006903F1"/>
    <w:rsid w:val="00694486"/>
    <w:rsid w:val="00694F68"/>
    <w:rsid w:val="006A1AA2"/>
    <w:rsid w:val="006A1CC4"/>
    <w:rsid w:val="006A726E"/>
    <w:rsid w:val="006B38ED"/>
    <w:rsid w:val="006C239C"/>
    <w:rsid w:val="00703673"/>
    <w:rsid w:val="00707413"/>
    <w:rsid w:val="0071764F"/>
    <w:rsid w:val="007178D1"/>
    <w:rsid w:val="00741F8A"/>
    <w:rsid w:val="0076110F"/>
    <w:rsid w:val="00792064"/>
    <w:rsid w:val="007A0798"/>
    <w:rsid w:val="007A27F8"/>
    <w:rsid w:val="007A4035"/>
    <w:rsid w:val="007A43C0"/>
    <w:rsid w:val="007D4AEE"/>
    <w:rsid w:val="008131DB"/>
    <w:rsid w:val="00835B93"/>
    <w:rsid w:val="008500E3"/>
    <w:rsid w:val="0087428C"/>
    <w:rsid w:val="008772AC"/>
    <w:rsid w:val="00886C20"/>
    <w:rsid w:val="00891412"/>
    <w:rsid w:val="008952BC"/>
    <w:rsid w:val="008D15CD"/>
    <w:rsid w:val="008D2568"/>
    <w:rsid w:val="008D3121"/>
    <w:rsid w:val="008D647A"/>
    <w:rsid w:val="008F66FB"/>
    <w:rsid w:val="009026CD"/>
    <w:rsid w:val="009052D9"/>
    <w:rsid w:val="00915197"/>
    <w:rsid w:val="00917922"/>
    <w:rsid w:val="009203DD"/>
    <w:rsid w:val="009266C2"/>
    <w:rsid w:val="009346FC"/>
    <w:rsid w:val="00950B83"/>
    <w:rsid w:val="00955008"/>
    <w:rsid w:val="0096131A"/>
    <w:rsid w:val="009813DB"/>
    <w:rsid w:val="00986718"/>
    <w:rsid w:val="0099309A"/>
    <w:rsid w:val="009A014F"/>
    <w:rsid w:val="009A7040"/>
    <w:rsid w:val="009B6E7D"/>
    <w:rsid w:val="009C4395"/>
    <w:rsid w:val="009E33E2"/>
    <w:rsid w:val="009F4FEE"/>
    <w:rsid w:val="00A17F36"/>
    <w:rsid w:val="00A328D9"/>
    <w:rsid w:val="00A34705"/>
    <w:rsid w:val="00A46F75"/>
    <w:rsid w:val="00A61295"/>
    <w:rsid w:val="00A6281E"/>
    <w:rsid w:val="00A755D2"/>
    <w:rsid w:val="00A855AA"/>
    <w:rsid w:val="00A871F8"/>
    <w:rsid w:val="00A92EC2"/>
    <w:rsid w:val="00A94CDA"/>
    <w:rsid w:val="00AB0E6D"/>
    <w:rsid w:val="00AB2AAC"/>
    <w:rsid w:val="00AB6C58"/>
    <w:rsid w:val="00AB6F09"/>
    <w:rsid w:val="00AC5393"/>
    <w:rsid w:val="00AD5623"/>
    <w:rsid w:val="00AE23FD"/>
    <w:rsid w:val="00B00A5A"/>
    <w:rsid w:val="00B01105"/>
    <w:rsid w:val="00B04E6E"/>
    <w:rsid w:val="00B07241"/>
    <w:rsid w:val="00B11513"/>
    <w:rsid w:val="00B26AAB"/>
    <w:rsid w:val="00B41FBD"/>
    <w:rsid w:val="00B61F00"/>
    <w:rsid w:val="00B63D9F"/>
    <w:rsid w:val="00BA2641"/>
    <w:rsid w:val="00BA4E7E"/>
    <w:rsid w:val="00BD11B6"/>
    <w:rsid w:val="00BD5191"/>
    <w:rsid w:val="00BE1987"/>
    <w:rsid w:val="00BE7B6C"/>
    <w:rsid w:val="00C35F07"/>
    <w:rsid w:val="00C42BBD"/>
    <w:rsid w:val="00C65D67"/>
    <w:rsid w:val="00C820A5"/>
    <w:rsid w:val="00CC5730"/>
    <w:rsid w:val="00D3735C"/>
    <w:rsid w:val="00D40B50"/>
    <w:rsid w:val="00D750AA"/>
    <w:rsid w:val="00D760E9"/>
    <w:rsid w:val="00D90A49"/>
    <w:rsid w:val="00DB308C"/>
    <w:rsid w:val="00DE3B42"/>
    <w:rsid w:val="00DF49FC"/>
    <w:rsid w:val="00E10585"/>
    <w:rsid w:val="00E12D54"/>
    <w:rsid w:val="00E14C31"/>
    <w:rsid w:val="00E251E4"/>
    <w:rsid w:val="00E313B4"/>
    <w:rsid w:val="00E35FBC"/>
    <w:rsid w:val="00E50EA0"/>
    <w:rsid w:val="00E5280A"/>
    <w:rsid w:val="00E66C61"/>
    <w:rsid w:val="00E716C7"/>
    <w:rsid w:val="00E80DBF"/>
    <w:rsid w:val="00E84C80"/>
    <w:rsid w:val="00E94FF1"/>
    <w:rsid w:val="00EA04C6"/>
    <w:rsid w:val="00EA7FD6"/>
    <w:rsid w:val="00ED1DE1"/>
    <w:rsid w:val="00EE1DC9"/>
    <w:rsid w:val="00EF374D"/>
    <w:rsid w:val="00EF737B"/>
    <w:rsid w:val="00F012CF"/>
    <w:rsid w:val="00F20BAD"/>
    <w:rsid w:val="00F26E10"/>
    <w:rsid w:val="00F3297D"/>
    <w:rsid w:val="00F407FF"/>
    <w:rsid w:val="00F41E77"/>
    <w:rsid w:val="00F43484"/>
    <w:rsid w:val="00F4767C"/>
    <w:rsid w:val="00F47962"/>
    <w:rsid w:val="00F76602"/>
    <w:rsid w:val="00F80291"/>
    <w:rsid w:val="00F802B6"/>
    <w:rsid w:val="00F82322"/>
    <w:rsid w:val="00F87EBA"/>
    <w:rsid w:val="00F91865"/>
    <w:rsid w:val="00F91DDB"/>
    <w:rsid w:val="00F95972"/>
    <w:rsid w:val="00FB7821"/>
    <w:rsid w:val="00FC5B82"/>
    <w:rsid w:val="00FE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32B44F0-D6D3-45D2-A066-EFB02798B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9E6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qFormat/>
    <w:rsid w:val="002020DE"/>
    <w:pPr>
      <w:keepNext/>
      <w:widowControl/>
      <w:autoSpaceDE/>
      <w:autoSpaceDN/>
      <w:adjustRightInd/>
      <w:spacing w:before="240" w:after="60" w:line="276" w:lineRule="auto"/>
      <w:ind w:firstLine="0"/>
      <w:outlineLvl w:val="0"/>
    </w:pPr>
    <w:rPr>
      <w:rFonts w:ascii="Calibri Light" w:hAnsi="Calibri Light"/>
      <w:b/>
      <w:bCs/>
      <w:color w:val="auto"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D56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spellchecker-word-highlight">
    <w:name w:val="spellchecker-word-highlight"/>
    <w:basedOn w:val="a0"/>
    <w:rsid w:val="006826F4"/>
  </w:style>
  <w:style w:type="paragraph" w:styleId="a8">
    <w:name w:val="header"/>
    <w:basedOn w:val="a"/>
    <w:link w:val="a9"/>
    <w:uiPriority w:val="99"/>
    <w:unhideWhenUsed/>
    <w:rsid w:val="0026023F"/>
    <w:pPr>
      <w:tabs>
        <w:tab w:val="center" w:pos="4677"/>
        <w:tab w:val="right" w:pos="9355"/>
      </w:tabs>
      <w:spacing w:before="0"/>
    </w:pPr>
  </w:style>
  <w:style w:type="character" w:customStyle="1" w:styleId="a9">
    <w:name w:val="Верхний колонтитул Знак"/>
    <w:basedOn w:val="a0"/>
    <w:link w:val="a8"/>
    <w:uiPriority w:val="99"/>
    <w:rsid w:val="0026023F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footer"/>
    <w:basedOn w:val="a"/>
    <w:link w:val="ab"/>
    <w:uiPriority w:val="99"/>
    <w:unhideWhenUsed/>
    <w:rsid w:val="0026023F"/>
    <w:pPr>
      <w:tabs>
        <w:tab w:val="center" w:pos="4677"/>
        <w:tab w:val="right" w:pos="9355"/>
      </w:tabs>
      <w:spacing w:before="0"/>
    </w:pPr>
  </w:style>
  <w:style w:type="character" w:customStyle="1" w:styleId="ab">
    <w:name w:val="Нижний колонтитул Знак"/>
    <w:basedOn w:val="a0"/>
    <w:link w:val="aa"/>
    <w:uiPriority w:val="99"/>
    <w:rsid w:val="0026023F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11">
    <w:name w:val="Стиль1"/>
    <w:basedOn w:val="a"/>
    <w:rsid w:val="002B560C"/>
    <w:pPr>
      <w:widowControl/>
      <w:autoSpaceDE/>
      <w:autoSpaceDN/>
      <w:adjustRightInd/>
      <w:spacing w:before="0" w:line="20" w:lineRule="atLeast"/>
      <w:ind w:firstLine="0"/>
    </w:pPr>
    <w:rPr>
      <w:rFonts w:eastAsia="Calibri"/>
      <w:bCs/>
      <w:color w:val="auto"/>
      <w:sz w:val="24"/>
      <w:szCs w:val="24"/>
    </w:rPr>
  </w:style>
  <w:style w:type="paragraph" w:customStyle="1" w:styleId="Default">
    <w:name w:val="Default"/>
    <w:rsid w:val="008D64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35784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020DE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8585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941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399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852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80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1312">
      <w:bodyDiv w:val="1"/>
      <w:marLeft w:val="0"/>
      <w:marRight w:val="0"/>
      <w:marTop w:val="0"/>
      <w:marBottom w:val="0"/>
      <w:divBdr>
        <w:top w:val="single" w:sz="48" w:space="0" w:color="008A8D"/>
        <w:left w:val="none" w:sz="0" w:space="0" w:color="auto"/>
        <w:bottom w:val="none" w:sz="0" w:space="0" w:color="auto"/>
        <w:right w:val="none" w:sz="0" w:space="0" w:color="auto"/>
      </w:divBdr>
      <w:divsChild>
        <w:div w:id="9595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22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97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06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783621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87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96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4584">
      <w:bodyDiv w:val="1"/>
      <w:marLeft w:val="0"/>
      <w:marRight w:val="0"/>
      <w:marTop w:val="0"/>
      <w:marBottom w:val="0"/>
      <w:divBdr>
        <w:top w:val="single" w:sz="48" w:space="0" w:color="008A8D"/>
        <w:left w:val="none" w:sz="0" w:space="0" w:color="auto"/>
        <w:bottom w:val="none" w:sz="0" w:space="0" w:color="auto"/>
        <w:right w:val="none" w:sz="0" w:space="0" w:color="auto"/>
      </w:divBdr>
      <w:divsChild>
        <w:div w:id="122363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1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60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85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403504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7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02326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95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371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31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0220215">
      <w:bodyDiv w:val="1"/>
      <w:marLeft w:val="0"/>
      <w:marRight w:val="0"/>
      <w:marTop w:val="0"/>
      <w:marBottom w:val="0"/>
      <w:divBdr>
        <w:top w:val="single" w:sz="48" w:space="0" w:color="008A8D"/>
        <w:left w:val="none" w:sz="0" w:space="0" w:color="auto"/>
        <w:bottom w:val="none" w:sz="0" w:space="0" w:color="auto"/>
        <w:right w:val="none" w:sz="0" w:space="0" w:color="auto"/>
      </w:divBdr>
      <w:divsChild>
        <w:div w:id="154995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23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93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03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84306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8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9079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84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882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208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2082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4762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9717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343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581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9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33877_2@m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by-33877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ail@tket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Юдакова Анна Александровна</cp:lastModifiedBy>
  <cp:revision>35</cp:revision>
  <cp:lastPrinted>2016-03-23T18:11:00Z</cp:lastPrinted>
  <dcterms:created xsi:type="dcterms:W3CDTF">2016-02-18T15:31:00Z</dcterms:created>
  <dcterms:modified xsi:type="dcterms:W3CDTF">2016-10-20T13:35:00Z</dcterms:modified>
</cp:coreProperties>
</file>