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 xml:space="preserve">Заказчик: </w:t>
      </w:r>
      <w:r w:rsidRPr="000C3AF6">
        <w:rPr>
          <w:color w:val="auto"/>
          <w:sz w:val="26"/>
          <w:szCs w:val="26"/>
        </w:rPr>
        <w:br/>
        <w:t>Государственное бюджетное учреждение здравоохранения Московской области «Красногорская клиническая больница»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okskgb2@mail.ru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Оператор электронной площадки: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АО «РАД»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info@auction-house.ru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Заявитель: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ООО «ТОЧНЫЙ СИГНАЛ»</w:t>
      </w:r>
    </w:p>
    <w:p w:rsidR="000C3AF6" w:rsidRPr="000C3AF6" w:rsidRDefault="000C3AF6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C3AF6">
        <w:rPr>
          <w:color w:val="auto"/>
          <w:sz w:val="26"/>
          <w:szCs w:val="26"/>
        </w:rPr>
        <w:t>Medtechnica21@yandex.ru</w:t>
      </w:r>
    </w:p>
    <w:p w:rsidR="003A01B9" w:rsidRPr="003A01B9" w:rsidRDefault="003A01B9" w:rsidP="003A01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85C7B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285C7B" w:rsidRPr="00D43E7D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8C13A3" w:rsidRDefault="0091238F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5570BA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8C13A3">
        <w:rPr>
          <w:iCs/>
          <w:sz w:val="26"/>
          <w:szCs w:val="26"/>
        </w:rPr>
        <w:t>№ 050/06/105-</w:t>
      </w:r>
      <w:r w:rsidR="000C3AF6">
        <w:rPr>
          <w:iCs/>
          <w:sz w:val="26"/>
          <w:szCs w:val="26"/>
        </w:rPr>
        <w:t>33151</w:t>
      </w:r>
      <w:r w:rsidR="008C13A3" w:rsidRPr="008C13A3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="008C13A3">
        <w:rPr>
          <w:iCs/>
          <w:sz w:val="26"/>
          <w:szCs w:val="26"/>
        </w:rPr>
        <w:t xml:space="preserve"> </w:t>
      </w:r>
    </w:p>
    <w:p w:rsidR="0096131A" w:rsidRPr="008C13A3" w:rsidRDefault="0096131A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 xml:space="preserve">о нарушении 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0C3AF6" w:rsidP="00C728C6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16.09.2026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C3135" w:rsidRPr="007C3135" w:rsidRDefault="0096131A" w:rsidP="00587D8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Default="00F3687B" w:rsidP="00280D7D">
      <w:pPr>
        <w:spacing w:before="0" w:line="276" w:lineRule="auto"/>
        <w:ind w:firstLine="0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8C13A3" w:rsidRPr="008C13A3">
        <w:rPr>
          <w:sz w:val="26"/>
          <w:szCs w:val="26"/>
        </w:rPr>
        <w:t>жалоб</w:t>
      </w:r>
      <w:r w:rsidR="005570BA">
        <w:rPr>
          <w:sz w:val="26"/>
          <w:szCs w:val="26"/>
        </w:rPr>
        <w:t>у</w:t>
      </w:r>
      <w:r w:rsidR="008C13A3" w:rsidRPr="008C13A3">
        <w:rPr>
          <w:sz w:val="26"/>
          <w:szCs w:val="26"/>
        </w:rPr>
        <w:t xml:space="preserve"> </w:t>
      </w:r>
      <w:r w:rsidR="000C3AF6" w:rsidRPr="005C4F8E">
        <w:rPr>
          <w:sz w:val="26"/>
          <w:szCs w:val="26"/>
        </w:rPr>
        <w:t>ООО «ТОЧНЫЙ СИГНАЛ»</w:t>
      </w:r>
      <w:r w:rsidR="000C3AF6">
        <w:rPr>
          <w:sz w:val="26"/>
          <w:szCs w:val="26"/>
        </w:rPr>
        <w:t xml:space="preserve"> </w:t>
      </w:r>
      <w:r w:rsidR="000C3AF6" w:rsidRPr="0066663D">
        <w:rPr>
          <w:sz w:val="26"/>
          <w:szCs w:val="26"/>
        </w:rPr>
        <w:t xml:space="preserve">(далее </w:t>
      </w:r>
      <w:r w:rsidR="000C3AF6">
        <w:rPr>
          <w:sz w:val="26"/>
          <w:szCs w:val="26"/>
        </w:rPr>
        <w:t xml:space="preserve">– </w:t>
      </w:r>
      <w:r w:rsidR="000C3AF6" w:rsidRPr="0066663D">
        <w:rPr>
          <w:sz w:val="26"/>
          <w:szCs w:val="26"/>
        </w:rPr>
        <w:t xml:space="preserve">Заявитель) </w:t>
      </w:r>
      <w:r w:rsidR="000C3AF6">
        <w:rPr>
          <w:sz w:val="26"/>
          <w:szCs w:val="26"/>
        </w:rPr>
        <w:br/>
      </w:r>
      <w:r w:rsidR="000C3AF6" w:rsidRPr="0066663D">
        <w:rPr>
          <w:sz w:val="26"/>
          <w:szCs w:val="26"/>
        </w:rPr>
        <w:t>на действия (бездействие)</w:t>
      </w:r>
      <w:r w:rsidR="000C3AF6" w:rsidRPr="003504C1">
        <w:rPr>
          <w:sz w:val="26"/>
          <w:szCs w:val="26"/>
        </w:rPr>
        <w:t xml:space="preserve"> </w:t>
      </w:r>
      <w:r w:rsidR="000C3AF6" w:rsidRPr="005C4F8E">
        <w:rPr>
          <w:sz w:val="26"/>
          <w:szCs w:val="26"/>
        </w:rPr>
        <w:t>Государственно</w:t>
      </w:r>
      <w:r w:rsidR="000C3AF6">
        <w:rPr>
          <w:sz w:val="26"/>
          <w:szCs w:val="26"/>
        </w:rPr>
        <w:t>го</w:t>
      </w:r>
      <w:r w:rsidR="000C3AF6" w:rsidRPr="005C4F8E">
        <w:rPr>
          <w:sz w:val="26"/>
          <w:szCs w:val="26"/>
        </w:rPr>
        <w:t xml:space="preserve"> бюджетно</w:t>
      </w:r>
      <w:r w:rsidR="000C3AF6">
        <w:rPr>
          <w:sz w:val="26"/>
          <w:szCs w:val="26"/>
        </w:rPr>
        <w:t xml:space="preserve">го </w:t>
      </w:r>
      <w:r w:rsidR="000C3AF6" w:rsidRPr="005C4F8E">
        <w:rPr>
          <w:sz w:val="26"/>
          <w:szCs w:val="26"/>
        </w:rPr>
        <w:t>учреждени</w:t>
      </w:r>
      <w:r w:rsidR="000C3AF6">
        <w:rPr>
          <w:sz w:val="26"/>
          <w:szCs w:val="26"/>
        </w:rPr>
        <w:t>я</w:t>
      </w:r>
      <w:r w:rsidR="000C3AF6" w:rsidRPr="005C4F8E">
        <w:rPr>
          <w:sz w:val="26"/>
          <w:szCs w:val="26"/>
        </w:rPr>
        <w:t xml:space="preserve"> здравоохранения Московской области «Красногорская клиническая больница»</w:t>
      </w:r>
      <w:r w:rsidR="000C3AF6">
        <w:rPr>
          <w:sz w:val="26"/>
          <w:szCs w:val="26"/>
        </w:rPr>
        <w:t xml:space="preserve"> (далее – Заказчик) </w:t>
      </w:r>
      <w:r w:rsidR="000C3AF6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0C3AF6">
        <w:rPr>
          <w:sz w:val="26"/>
          <w:szCs w:val="26"/>
        </w:rPr>
        <w:t xml:space="preserve"> </w:t>
      </w:r>
      <w:r w:rsidR="000C3AF6" w:rsidRPr="005C4F8E">
        <w:rPr>
          <w:sz w:val="26"/>
          <w:szCs w:val="26"/>
        </w:rPr>
        <w:t>АО «РАД»</w:t>
      </w:r>
      <w:r w:rsidR="000C3AF6" w:rsidRPr="00BA607E">
        <w:rPr>
          <w:sz w:val="26"/>
          <w:szCs w:val="26"/>
        </w:rPr>
        <w:t xml:space="preserve"> (далее – Оператор электронной площадки) </w:t>
      </w:r>
      <w:r w:rsidR="000C3AF6">
        <w:rPr>
          <w:sz w:val="26"/>
          <w:szCs w:val="26"/>
        </w:rPr>
        <w:t xml:space="preserve">электронного аукциона </w:t>
      </w:r>
      <w:r w:rsidR="000C3AF6" w:rsidRPr="00BA607E">
        <w:rPr>
          <w:sz w:val="26"/>
          <w:szCs w:val="26"/>
        </w:rPr>
        <w:t xml:space="preserve">на </w:t>
      </w:r>
      <w:r w:rsidR="000C3AF6">
        <w:rPr>
          <w:sz w:val="26"/>
          <w:szCs w:val="26"/>
        </w:rPr>
        <w:t>п</w:t>
      </w:r>
      <w:r w:rsidR="000C3AF6" w:rsidRPr="005C4F8E">
        <w:rPr>
          <w:sz w:val="26"/>
          <w:szCs w:val="26"/>
        </w:rPr>
        <w:t>оставк</w:t>
      </w:r>
      <w:r w:rsidR="000C3AF6">
        <w:rPr>
          <w:sz w:val="26"/>
          <w:szCs w:val="26"/>
        </w:rPr>
        <w:t xml:space="preserve">у </w:t>
      </w:r>
      <w:r w:rsidR="000C3AF6" w:rsidRPr="005C4F8E">
        <w:rPr>
          <w:sz w:val="26"/>
          <w:szCs w:val="26"/>
        </w:rPr>
        <w:t xml:space="preserve">системы лазерной хирургической твердотельной </w:t>
      </w:r>
      <w:r w:rsidR="000C3AF6">
        <w:rPr>
          <w:sz w:val="26"/>
          <w:szCs w:val="26"/>
        </w:rPr>
        <w:br/>
      </w:r>
      <w:r w:rsidR="000C3AF6" w:rsidRPr="005C4F8E">
        <w:rPr>
          <w:sz w:val="26"/>
          <w:szCs w:val="26"/>
        </w:rPr>
        <w:t xml:space="preserve">общего назначения/для различных областей применения </w:t>
      </w:r>
      <w:r w:rsidR="000C3AF6" w:rsidRPr="00BA607E">
        <w:rPr>
          <w:sz w:val="26"/>
          <w:szCs w:val="26"/>
        </w:rPr>
        <w:t xml:space="preserve">(извещение </w:t>
      </w:r>
      <w:r w:rsidR="000C3AF6">
        <w:rPr>
          <w:sz w:val="26"/>
          <w:szCs w:val="26"/>
        </w:rPr>
        <w:br/>
      </w:r>
      <w:r w:rsidR="000C3AF6" w:rsidRPr="00BA607E">
        <w:rPr>
          <w:sz w:val="26"/>
          <w:szCs w:val="26"/>
        </w:rPr>
        <w:t>№</w:t>
      </w:r>
      <w:r w:rsidR="000C3AF6">
        <w:rPr>
          <w:sz w:val="26"/>
          <w:szCs w:val="26"/>
        </w:rPr>
        <w:t xml:space="preserve"> </w:t>
      </w:r>
      <w:r w:rsidR="000C3AF6" w:rsidRPr="005C4F8E">
        <w:rPr>
          <w:sz w:val="26"/>
          <w:szCs w:val="26"/>
        </w:rPr>
        <w:t>0348500004426000073</w:t>
      </w:r>
      <w:r w:rsidR="00285C7B">
        <w:rPr>
          <w:sz w:val="26"/>
          <w:szCs w:val="26"/>
        </w:rPr>
        <w:t xml:space="preserve"> </w:t>
      </w:r>
      <w:r w:rsidR="00223938" w:rsidRPr="00D43E7D">
        <w:rPr>
          <w:sz w:val="26"/>
          <w:szCs w:val="26"/>
        </w:rPr>
        <w:t>на официальном сайте Единой 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>(далее – Аукцион)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 xml:space="preserve">99 </w:t>
      </w:r>
      <w:r w:rsidR="00493C85" w:rsidRPr="00D43E7D">
        <w:rPr>
          <w:sz w:val="26"/>
          <w:szCs w:val="26"/>
        </w:rPr>
        <w:lastRenderedPageBreak/>
        <w:t>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и</w:t>
      </w:r>
      <w:r w:rsidRPr="008C13A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ы</w:t>
      </w:r>
      <w:r w:rsidRPr="008C13A3">
        <w:rPr>
          <w:sz w:val="26"/>
          <w:szCs w:val="26"/>
        </w:rPr>
        <w:t xml:space="preserve"> Заявителя на действия Заказчика </w:t>
      </w:r>
      <w:r w:rsidR="003A01B9">
        <w:rPr>
          <w:sz w:val="26"/>
          <w:szCs w:val="26"/>
        </w:rPr>
        <w:br/>
      </w:r>
      <w:r w:rsidRPr="008C13A3">
        <w:rPr>
          <w:sz w:val="26"/>
          <w:szCs w:val="26"/>
        </w:rPr>
        <w:t xml:space="preserve">при </w:t>
      </w:r>
      <w:r w:rsidRPr="00285C7B">
        <w:rPr>
          <w:sz w:val="26"/>
          <w:szCs w:val="26"/>
        </w:rPr>
        <w:t>проведении Заказчиком, Оператором электронной площадки Аукцион</w:t>
      </w:r>
      <w:r w:rsidR="00285C7B" w:rsidRPr="00285C7B">
        <w:rPr>
          <w:sz w:val="26"/>
          <w:szCs w:val="26"/>
        </w:rPr>
        <w:t>а</w:t>
      </w:r>
      <w:r w:rsidRPr="00285C7B">
        <w:rPr>
          <w:sz w:val="26"/>
          <w:szCs w:val="26"/>
        </w:rPr>
        <w:t>.</w:t>
      </w: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3A01B9">
        <w:rPr>
          <w:sz w:val="26"/>
          <w:szCs w:val="26"/>
        </w:rPr>
        <w:br/>
      </w:r>
      <w:r w:rsidRPr="00285C7B">
        <w:rPr>
          <w:sz w:val="26"/>
          <w:szCs w:val="26"/>
        </w:rPr>
        <w:t>о проведении Аукцион</w:t>
      </w:r>
      <w:r w:rsidR="00285C7B" w:rsidRPr="00285C7B">
        <w:rPr>
          <w:sz w:val="26"/>
          <w:szCs w:val="26"/>
        </w:rPr>
        <w:t>а</w:t>
      </w:r>
      <w:r w:rsidRPr="00285C7B">
        <w:rPr>
          <w:sz w:val="26"/>
          <w:szCs w:val="26"/>
        </w:rPr>
        <w:t>.</w:t>
      </w:r>
    </w:p>
    <w:p w:rsidR="007215C8" w:rsidRPr="00285C7B" w:rsidRDefault="0097428B" w:rsidP="007215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 </w:t>
      </w:r>
      <w:r w:rsidR="007215C8" w:rsidRPr="00285C7B">
        <w:rPr>
          <w:sz w:val="26"/>
          <w:szCs w:val="26"/>
        </w:rPr>
        <w:t>В соответствии с извещением о</w:t>
      </w:r>
      <w:r w:rsidR="007215C8" w:rsidRPr="00285C7B">
        <w:rPr>
          <w:sz w:val="28"/>
          <w:szCs w:val="28"/>
        </w:rPr>
        <w:t xml:space="preserve"> </w:t>
      </w:r>
      <w:r w:rsidR="007215C8" w:rsidRPr="00285C7B">
        <w:rPr>
          <w:sz w:val="26"/>
          <w:szCs w:val="26"/>
        </w:rPr>
        <w:t>проведении Аукциона, протоколами, составленными при определении поставщика (подрядчика, исполнителя):</w:t>
      </w:r>
    </w:p>
    <w:p w:rsidR="007215C8" w:rsidRPr="00285C7B" w:rsidRDefault="007215C8" w:rsidP="00830554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извещение о проведении Аукциона размещено </w:t>
      </w:r>
      <w:r w:rsidR="000C3AF6" w:rsidRPr="000C3AF6">
        <w:rPr>
          <w:sz w:val="26"/>
          <w:szCs w:val="26"/>
        </w:rPr>
        <w:t>02.09.2026</w:t>
      </w:r>
      <w:r w:rsidRPr="00285C7B">
        <w:rPr>
          <w:sz w:val="26"/>
          <w:szCs w:val="26"/>
        </w:rPr>
        <w:t>;</w:t>
      </w:r>
    </w:p>
    <w:p w:rsidR="007215C8" w:rsidRPr="00285C7B" w:rsidRDefault="007215C8" w:rsidP="007215C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начальная (максимальная) цена контракта – </w:t>
      </w:r>
      <w:r w:rsidR="000C3AF6" w:rsidRPr="000C3AF6">
        <w:rPr>
          <w:sz w:val="26"/>
          <w:szCs w:val="26"/>
        </w:rPr>
        <w:t>10 380 000,00</w:t>
      </w:r>
      <w:r w:rsidR="00A21098" w:rsidRPr="00285C7B">
        <w:rPr>
          <w:sz w:val="26"/>
          <w:szCs w:val="26"/>
        </w:rPr>
        <w:t xml:space="preserve"> </w:t>
      </w:r>
      <w:r w:rsidRPr="00285C7B">
        <w:rPr>
          <w:sz w:val="26"/>
          <w:szCs w:val="26"/>
        </w:rPr>
        <w:t>рублей;</w:t>
      </w:r>
    </w:p>
    <w:p w:rsidR="007215C8" w:rsidRPr="000C3AF6" w:rsidRDefault="007215C8" w:rsidP="000C3AF6">
      <w:pPr>
        <w:pStyle w:val="a4"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дата окончания подачи заявок – </w:t>
      </w:r>
      <w:r w:rsidR="000C3AF6" w:rsidRPr="000C3AF6">
        <w:rPr>
          <w:sz w:val="26"/>
          <w:szCs w:val="26"/>
        </w:rPr>
        <w:t>10.09.2026</w:t>
      </w:r>
      <w:r w:rsidR="00285C7B" w:rsidRPr="000C3AF6">
        <w:rPr>
          <w:sz w:val="26"/>
          <w:szCs w:val="26"/>
        </w:rPr>
        <w:t>.</w:t>
      </w:r>
    </w:p>
    <w:p w:rsidR="00285C7B" w:rsidRPr="000C3AF6" w:rsidRDefault="000C3AF6" w:rsidP="000C3AF6">
      <w:pPr>
        <w:spacing w:before="0" w:line="276" w:lineRule="auto"/>
        <w:ind w:firstLine="709"/>
        <w:jc w:val="both"/>
        <w:rPr>
          <w:sz w:val="26"/>
          <w:szCs w:val="26"/>
        </w:rPr>
      </w:pPr>
      <w:r w:rsidRPr="000C3AF6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285C7B" w:rsidRPr="000C3AF6">
        <w:rPr>
          <w:sz w:val="26"/>
          <w:szCs w:val="26"/>
        </w:rPr>
        <w:t xml:space="preserve">Согласно доводу жалобы Заявителя, Заказчиком в извещении </w:t>
      </w:r>
      <w:r>
        <w:rPr>
          <w:sz w:val="26"/>
          <w:szCs w:val="26"/>
        </w:rPr>
        <w:br/>
      </w:r>
      <w:r w:rsidR="00285C7B" w:rsidRPr="000C3AF6">
        <w:rPr>
          <w:sz w:val="26"/>
          <w:szCs w:val="26"/>
        </w:rPr>
        <w:t>о проведении Аукциона установлены требования к техническим характеристикам товара, ограничивающие количество участников закупки.</w:t>
      </w:r>
    </w:p>
    <w:p w:rsidR="005570BA" w:rsidRPr="004537D8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Согласно пункту 1 части 1 статьи 33 Закона</w:t>
      </w:r>
      <w:r w:rsidRPr="004537D8">
        <w:rPr>
          <w:sz w:val="26"/>
          <w:szCs w:val="26"/>
        </w:rPr>
        <w:t xml:space="preserve"> о контрактной системе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на товарный знак при условии сопровождения такого указания словами </w:t>
      </w:r>
      <w:r w:rsidR="00830554">
        <w:rPr>
          <w:sz w:val="26"/>
          <w:szCs w:val="26"/>
        </w:rPr>
        <w:br/>
        <w:t>«</w:t>
      </w:r>
      <w:r w:rsidRPr="004537D8">
        <w:rPr>
          <w:sz w:val="26"/>
          <w:szCs w:val="26"/>
        </w:rPr>
        <w:t xml:space="preserve">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5570BA" w:rsidRPr="00DD528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570BA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lastRenderedPageBreak/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</w:t>
      </w:r>
      <w:r w:rsidR="00830554">
        <w:rPr>
          <w:sz w:val="26"/>
          <w:szCs w:val="26"/>
        </w:rPr>
        <w:br/>
      </w:r>
      <w:r w:rsidRPr="00DD528B">
        <w:rPr>
          <w:sz w:val="26"/>
          <w:szCs w:val="26"/>
        </w:rPr>
        <w:t>в соответствии со статьей 33 настоящего Федерального закона.</w:t>
      </w:r>
    </w:p>
    <w:p w:rsidR="005570BA" w:rsidRPr="00285C7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</w:t>
      </w:r>
      <w:r w:rsidR="00830554">
        <w:rPr>
          <w:sz w:val="26"/>
          <w:szCs w:val="26"/>
        </w:rPr>
        <w:br/>
      </w:r>
      <w:r w:rsidRPr="00381A95">
        <w:rPr>
          <w:sz w:val="26"/>
          <w:szCs w:val="26"/>
        </w:rPr>
        <w:t xml:space="preserve">и муниципальных нужд, установленными в соответствии с частью 6 статьи 23 </w:t>
      </w:r>
      <w:r w:rsidRPr="00285C7B">
        <w:rPr>
          <w:sz w:val="26"/>
          <w:szCs w:val="2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5D400D" w:rsidRPr="00285C7B" w:rsidRDefault="005D400D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п</w:t>
      </w:r>
      <w:r w:rsidR="000C3AF6" w:rsidRPr="000C3AF6">
        <w:rPr>
          <w:rFonts w:eastAsiaTheme="minorHAnsi"/>
          <w:bCs/>
          <w:color w:val="auto"/>
          <w:sz w:val="26"/>
          <w:szCs w:val="26"/>
          <w:lang w:eastAsia="en-US"/>
        </w:rPr>
        <w:t>оставка системы лазерной хирургической твердотельной общего назначения/д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ля различных областей применения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285C7B" w:rsidRDefault="00285C7B" w:rsidP="005D400D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Заказчиком в извещении о проведении Аукциона установлены требования 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к техническим характеристикам поставляем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ого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товар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0C3AF6" w:rsidRPr="000C3AF6">
        <w:rPr>
          <w:rFonts w:eastAsiaTheme="minorHAnsi"/>
          <w:bCs/>
          <w:color w:val="auto"/>
          <w:sz w:val="26"/>
          <w:szCs w:val="26"/>
          <w:lang w:eastAsia="en-US"/>
        </w:rPr>
        <w:t>Система лазерная хирургическая твердотельная общего назначения/для различных областей применения</w:t>
      </w:r>
      <w:r w:rsidR="003A01B9">
        <w:rPr>
          <w:rFonts w:eastAsiaTheme="minorHAnsi"/>
          <w:bCs/>
          <w:color w:val="auto"/>
          <w:sz w:val="26"/>
          <w:szCs w:val="26"/>
          <w:lang w:eastAsia="en-US"/>
        </w:rPr>
        <w:t xml:space="preserve">», 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следующие:</w:t>
      </w:r>
    </w:p>
    <w:p w:rsidR="000C3AF6" w:rsidRDefault="000C3AF6" w:rsidP="005D400D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Система управления должна контролировать температуру в системе охлаждения. В случае перегрева автоматика должна блокировать работу аппарата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Источник лазерного излучения: Гольмиевый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Интерфейс аппарата должен содержать возможность автоматической блокировки дальнейшей работы в случае отсутствия охлаждающей жидкости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Мощность излучения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≤ 30 Ватт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Тип системы охлаждения: водяной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наличие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«Световоды устойчивы к воздействию агрессивных биологических жи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дкостей в процессе эксплуатации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0C3AF6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«Программное обеспечение на русском языке» установлено значение «отсутствие»;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 xml:space="preserve">- по показателю «Программное обеспечение аппарата должно выдавать сообщение о критических ошибках и не позволять работать, пока ошибка не 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исправлена: 1. Нажата кнопка Авария 2. Низкий слабый поток или перегрев системы охлаждения 3. Нет поджига или сломана лампа накачки 4. Нарушена связь между контроллером и блоком питания 5. Недостаточная мощность заряда блока питания 6. Неисправен датчик протока системы охлаждения 7. Разомкнут блокиратор двери» установлено значение «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наличие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«Система управления должна контролировать температуру в системе охлаждения. В случае перегрева автоматика дол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жна блокировать работу аппарата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наличие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«Управление аппаратом с помощью микропроцессора, включение излучения» установлено значение «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наличие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Pr="00285C7B" w:rsidRDefault="000C3AF6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«Индикация общего затраченног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о количества импульсов, времени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наличие».</w:t>
      </w:r>
    </w:p>
    <w:p w:rsidR="009919A8" w:rsidRPr="00285C7B" w:rsidRDefault="009919A8" w:rsidP="009919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По мнению Заявителя, совокупности характеристик, установленных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в извещении о проведении Аукциона для товара </w:t>
      </w:r>
      <w:r w:rsidR="003A01B9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0C3AF6" w:rsidRPr="000C3AF6">
        <w:rPr>
          <w:rFonts w:eastAsiaTheme="minorHAnsi"/>
          <w:bCs/>
          <w:color w:val="auto"/>
          <w:sz w:val="26"/>
          <w:szCs w:val="26"/>
          <w:lang w:eastAsia="en-US"/>
        </w:rPr>
        <w:t>Система лазерная хирургическая твердотельная общего назначения/для различных областей применения</w:t>
      </w:r>
      <w:r w:rsidR="003A01B9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Pr="00285C7B">
        <w:rPr>
          <w:bCs/>
          <w:sz w:val="26"/>
          <w:szCs w:val="26"/>
        </w:rPr>
        <w:t xml:space="preserve"> соответствует товар единственного производителя</w:t>
      </w:r>
      <w:r w:rsidR="003A01B9">
        <w:rPr>
          <w:bCs/>
          <w:sz w:val="26"/>
          <w:szCs w:val="26"/>
        </w:rPr>
        <w:t>.</w:t>
      </w:r>
    </w:p>
    <w:p w:rsidR="003A01B9" w:rsidRPr="00285C7B" w:rsidRDefault="003A01B9" w:rsidP="003A01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Аукциона, не представил.</w:t>
      </w:r>
    </w:p>
    <w:p w:rsidR="003A01B9" w:rsidRPr="00285C7B" w:rsidRDefault="003A01B9" w:rsidP="003A01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Кроме того, не представлено документов и сведений, подтверждающих уникальность медицинского изделия, что также не указано в извещении </w:t>
      </w:r>
      <w:r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 проведении Аукциона, а также отсутствует надлежащее обоснование невозможности поставки медицинского изделия иных производителей.</w:t>
      </w:r>
    </w:p>
    <w:p w:rsidR="009919A8" w:rsidRDefault="009919A8" w:rsidP="009919A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285C7B" w:rsidRPr="00285C7B">
        <w:rPr>
          <w:bCs/>
          <w:sz w:val="26"/>
          <w:szCs w:val="26"/>
        </w:rPr>
        <w:t>1</w:t>
      </w:r>
      <w:r w:rsidRPr="00285C7B">
        <w:rPr>
          <w:bCs/>
          <w:sz w:val="26"/>
          <w:szCs w:val="26"/>
        </w:rPr>
        <w:t xml:space="preserve"> части </w:t>
      </w:r>
      <w:r w:rsidR="00285C7B" w:rsidRPr="00285C7B">
        <w:rPr>
          <w:bCs/>
          <w:sz w:val="26"/>
          <w:szCs w:val="26"/>
        </w:rPr>
        <w:t>2</w:t>
      </w:r>
      <w:r w:rsidRPr="00285C7B">
        <w:rPr>
          <w:bCs/>
          <w:sz w:val="26"/>
          <w:szCs w:val="26"/>
        </w:rPr>
        <w:t xml:space="preserve"> статьи 42 Закона о контрактной системе,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 w:rsidR="00285C7B" w:rsidRPr="00285C7B">
        <w:rPr>
          <w:bCs/>
          <w:sz w:val="26"/>
          <w:szCs w:val="26"/>
        </w:rPr>
        <w:t>5</w:t>
      </w:r>
      <w:r w:rsidRPr="00285C7B">
        <w:rPr>
          <w:bCs/>
          <w:sz w:val="26"/>
          <w:szCs w:val="26"/>
        </w:rPr>
        <w:t xml:space="preserve"> статьи 7.30</w:t>
      </w:r>
      <w:r w:rsidR="00285C7B" w:rsidRPr="00285C7B">
        <w:rPr>
          <w:bCs/>
          <w:sz w:val="26"/>
          <w:szCs w:val="26"/>
        </w:rPr>
        <w:t>.1</w:t>
      </w:r>
      <w:r w:rsidRPr="00285C7B">
        <w:rPr>
          <w:bCs/>
          <w:sz w:val="26"/>
          <w:szCs w:val="26"/>
        </w:rPr>
        <w:t xml:space="preserve"> Кодекса Российской Федерации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об административных правонарушениях.</w:t>
      </w:r>
    </w:p>
    <w:p w:rsidR="000C3AF6" w:rsidRDefault="000C3AF6" w:rsidP="009919A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того, на заседании Комиссии представитель Заказчика в части установления по показателю «Программное обеспечение на русском языке» значения «отсутствие» пояснил следующее: «Заказчиком установлена техническая ошибка при выборе характеристики, вместо «неважно» проставлено «отсутствие».</w:t>
      </w:r>
    </w:p>
    <w:p w:rsidR="000C3AF6" w:rsidRPr="00285C7B" w:rsidRDefault="000C3AF6" w:rsidP="009919A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C3AF6">
        <w:rPr>
          <w:bCs/>
          <w:sz w:val="26"/>
          <w:szCs w:val="26"/>
        </w:rPr>
        <w:t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</w:t>
      </w:r>
      <w:r>
        <w:rPr>
          <w:bCs/>
          <w:sz w:val="26"/>
          <w:szCs w:val="26"/>
        </w:rPr>
        <w:t xml:space="preserve">шения, предусмотренного частью 5 </w:t>
      </w:r>
      <w:r w:rsidRPr="000C3AF6">
        <w:rPr>
          <w:bCs/>
          <w:sz w:val="26"/>
          <w:szCs w:val="26"/>
        </w:rPr>
        <w:t>статьи 7.30</w:t>
      </w:r>
      <w:r>
        <w:rPr>
          <w:bCs/>
          <w:sz w:val="26"/>
          <w:szCs w:val="26"/>
        </w:rPr>
        <w:t>.1</w:t>
      </w:r>
      <w:r w:rsidRPr="000C3AF6">
        <w:rPr>
          <w:bCs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285C7B" w:rsidRDefault="00285C7B" w:rsidP="00285C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0C3AF6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31636D">
        <w:rPr>
          <w:sz w:val="26"/>
          <w:szCs w:val="26"/>
        </w:rPr>
        <w:t xml:space="preserve">Согласно доводу жалобы Заявителя, Заказчиком в извещении о проведении </w:t>
      </w:r>
      <w:r>
        <w:rPr>
          <w:sz w:val="26"/>
          <w:szCs w:val="26"/>
        </w:rPr>
        <w:t>Аукциона</w:t>
      </w:r>
      <w:r w:rsidRPr="0031636D">
        <w:rPr>
          <w:sz w:val="26"/>
          <w:szCs w:val="26"/>
        </w:rPr>
        <w:t xml:space="preserve"> ненадлежащим образом установлены требования к техническим </w:t>
      </w:r>
      <w:r w:rsidRPr="000B2A42">
        <w:rPr>
          <w:sz w:val="26"/>
          <w:szCs w:val="26"/>
        </w:rPr>
        <w:t xml:space="preserve">характеристикам товара, в отношении которого установлены </w:t>
      </w:r>
      <w:r w:rsidRPr="000B2A42">
        <w:rPr>
          <w:sz w:val="26"/>
          <w:szCs w:val="26"/>
        </w:rPr>
        <w:lastRenderedPageBreak/>
        <w:t>предусмотренные пунктом 2 части 2 статьи 14 Закона о контрактной системе ограничение, поскольку совокупности требований извещения не соответствуют товары российского происхождения.</w:t>
      </w:r>
    </w:p>
    <w:p w:rsidR="000C3AF6" w:rsidRPr="000B2A42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2A42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B2A42">
        <w:rPr>
          <w:rFonts w:eastAsiaTheme="minorHAnsi"/>
          <w:color w:val="auto"/>
          <w:sz w:val="26"/>
          <w:szCs w:val="26"/>
          <w:lang w:eastAsia="en-US"/>
        </w:rPr>
        <w:t>или эквивалент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0B2A42">
        <w:rPr>
          <w:rFonts w:eastAsiaTheme="minorHAnsi"/>
          <w:color w:val="auto"/>
          <w:sz w:val="26"/>
          <w:szCs w:val="26"/>
          <w:lang w:eastAsia="en-US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C3AF6" w:rsidRPr="000B2A42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2A42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C3AF6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Также согласно части 1.1</w:t>
      </w:r>
      <w:r w:rsidRPr="000B2A42">
        <w:rPr>
          <w:rFonts w:eastAsiaTheme="minorHAnsi"/>
          <w:color w:val="auto"/>
          <w:sz w:val="26"/>
          <w:szCs w:val="26"/>
          <w:lang w:eastAsia="en-US"/>
        </w:rPr>
        <w:t xml:space="preserve"> статьи 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 w:rsidR="000C3AF6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пунктам 1 и 2 части 2 статьи 14 Закона о контрактной системе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Пра</w:t>
      </w:r>
      <w:r>
        <w:rPr>
          <w:rFonts w:eastAsiaTheme="minorHAnsi"/>
          <w:color w:val="auto"/>
          <w:sz w:val="26"/>
          <w:szCs w:val="26"/>
          <w:lang w:eastAsia="en-US"/>
        </w:rPr>
        <w:t>вительство Российской Федерации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вправе с учетом положений части 3 настоящей статьи принимать меры, устанавливающие: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в) преимущество в отношении товаров российского происхождения (в том числе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поставляемых при выполнении закупаемых работ, оказании закупаемых услуг), работ, услуг, соответственно выполняемых,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оказываемых российскими лицами и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определяет информацию и перечень документов, которые подтверждают страну происхождения товара для целей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, в случае принятия мер, предусмотренных пунктом 1 </w:t>
      </w:r>
      <w:r>
        <w:rPr>
          <w:rFonts w:eastAsiaTheme="minorHAnsi"/>
          <w:color w:val="auto"/>
          <w:sz w:val="26"/>
          <w:szCs w:val="26"/>
          <w:lang w:eastAsia="en-US"/>
        </w:rPr>
        <w:t>части 2 статьи 14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C3AF6" w:rsidRPr="00153819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Частью 3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ринятие Правительством Российской Федерации мер, предусмотренных пунктом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</w:t>
      </w:r>
      <w:r w:rsidRPr="00F8258B">
        <w:rPr>
          <w:rFonts w:eastAsiaTheme="minorHAnsi"/>
          <w:color w:val="auto"/>
          <w:sz w:val="26"/>
          <w:szCs w:val="26"/>
          <w:lang w:eastAsia="en-US"/>
        </w:rPr>
        <w:t xml:space="preserve"> 14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0C3AF6" w:rsidRPr="00153819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частью 4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ри осуществлении закупки товар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а,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если Правительством Российской Федерации 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предусмотренное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 14 Закона о контрактной системе,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ограничение закупок товара:</w:t>
      </w:r>
    </w:p>
    <w:p w:rsidR="000C3AF6" w:rsidRPr="00153819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0C3AF6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</w:t>
      </w:r>
      <w:r>
        <w:rPr>
          <w:rFonts w:eastAsiaTheme="minorHAnsi"/>
          <w:color w:val="auto"/>
          <w:sz w:val="26"/>
          <w:szCs w:val="26"/>
          <w:lang w:eastAsia="en-US"/>
        </w:rPr>
        <w:t>о происхождения, не допускается.</w:t>
      </w:r>
    </w:p>
    <w:p w:rsidR="000C3AF6" w:rsidRPr="00557D08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Пунктом 1 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Постановлени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Правительства 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оссийской 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Ф</w:t>
      </w:r>
      <w:r>
        <w:rPr>
          <w:rFonts w:eastAsiaTheme="minorHAnsi"/>
          <w:color w:val="auto"/>
          <w:sz w:val="26"/>
          <w:szCs w:val="26"/>
          <w:lang w:eastAsia="en-US"/>
        </w:rPr>
        <w:t>едерации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от 23.12.2024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1875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установлено, что при 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осуществлении закупок в соответствии с </w:t>
      </w:r>
      <w:r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и закупок в соответствии с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(далее – Постановление № 1875) установлено, что </w:t>
      </w:r>
      <w:r w:rsidRPr="00DE1378">
        <w:rPr>
          <w:rFonts w:eastAsiaTheme="minorHAnsi"/>
          <w:color w:val="auto"/>
          <w:sz w:val="26"/>
          <w:szCs w:val="26"/>
          <w:lang w:eastAsia="en-US"/>
        </w:rPr>
        <w:t>при осуществлении закупок в соответствии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Законом о контрактной системе </w:t>
      </w:r>
      <w:r w:rsidRPr="00DE1378">
        <w:rPr>
          <w:rFonts w:eastAsiaTheme="minorHAnsi"/>
          <w:color w:val="auto"/>
          <w:sz w:val="26"/>
          <w:szCs w:val="26"/>
          <w:lang w:eastAsia="en-US"/>
        </w:rPr>
        <w:t xml:space="preserve">и в соответствии с Федеральным законом </w:t>
      </w:r>
      <w:r w:rsidRPr="00E332AA">
        <w:rPr>
          <w:sz w:val="26"/>
          <w:szCs w:val="26"/>
        </w:rPr>
        <w:t>№ </w:t>
      </w:r>
      <w:r>
        <w:rPr>
          <w:sz w:val="26"/>
          <w:szCs w:val="26"/>
        </w:rPr>
        <w:t>223</w:t>
      </w:r>
      <w:r w:rsidRPr="00E332AA">
        <w:rPr>
          <w:sz w:val="26"/>
          <w:szCs w:val="26"/>
        </w:rPr>
        <w:t xml:space="preserve">-ФЗ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E1378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>
        <w:rPr>
          <w:rFonts w:eastAsiaTheme="minorHAnsi"/>
          <w:color w:val="auto"/>
          <w:sz w:val="26"/>
          <w:szCs w:val="26"/>
          <w:lang w:eastAsia="en-US"/>
        </w:rPr>
        <w:t>» необходимо устанавливать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0C3AF6" w:rsidRPr="003C7CFB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0C3AF6" w:rsidRPr="003C7CFB" w:rsidRDefault="000C3AF6" w:rsidP="000C3AF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2;</w:t>
      </w:r>
    </w:p>
    <w:p w:rsidR="000C3AF6" w:rsidRDefault="000C3AF6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0C3AF6" w:rsidRPr="00A52450" w:rsidRDefault="000C3AF6" w:rsidP="000C3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2450">
        <w:rPr>
          <w:sz w:val="26"/>
          <w:szCs w:val="26"/>
        </w:rPr>
        <w:t>В соответствии с подпунк</w:t>
      </w:r>
      <w:r>
        <w:rPr>
          <w:sz w:val="26"/>
          <w:szCs w:val="26"/>
        </w:rPr>
        <w:t>том «з» пункта 3 Постановления №</w:t>
      </w:r>
      <w:r w:rsidRPr="00A52450">
        <w:rPr>
          <w:sz w:val="26"/>
          <w:szCs w:val="26"/>
        </w:rPr>
        <w:t xml:space="preserve"> 1875 установить, что информацией и документами, подтверждающими страну происхождения товара для целей настоящего постановления, является указание в заявке на участие в закупке наименования страны происхождения товара (в случае осуществления закупки в соответствии с Законом о контрактной системе, такое указание осуществляется в соответствии с подпунктом </w:t>
      </w:r>
      <w:r>
        <w:rPr>
          <w:sz w:val="26"/>
          <w:szCs w:val="26"/>
        </w:rPr>
        <w:t>«</w:t>
      </w:r>
      <w:r w:rsidRPr="00A52450">
        <w:rPr>
          <w:sz w:val="26"/>
          <w:szCs w:val="26"/>
        </w:rPr>
        <w:t>б</w:t>
      </w:r>
      <w:r>
        <w:rPr>
          <w:sz w:val="26"/>
          <w:szCs w:val="26"/>
        </w:rPr>
        <w:t>»</w:t>
      </w:r>
      <w:r w:rsidRPr="00A52450">
        <w:rPr>
          <w:sz w:val="26"/>
          <w:szCs w:val="26"/>
        </w:rPr>
        <w:t xml:space="preserve"> пункта 2 части 1 статьи 43 указанного Федерального закона:</w:t>
      </w:r>
    </w:p>
    <w:p w:rsidR="000C3AF6" w:rsidRPr="00A52450" w:rsidRDefault="000C3AF6" w:rsidP="000C3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2450">
        <w:rPr>
          <w:sz w:val="26"/>
          <w:szCs w:val="26"/>
        </w:rPr>
        <w:t>для подтверждения происхождения товаров из Российской Федерации, не указанных</w:t>
      </w:r>
      <w:r>
        <w:rPr>
          <w:sz w:val="26"/>
          <w:szCs w:val="26"/>
        </w:rPr>
        <w:t xml:space="preserve"> в позициях 1 - 146 приложения №</w:t>
      </w:r>
      <w:r w:rsidRPr="00A52450">
        <w:rPr>
          <w:sz w:val="26"/>
          <w:szCs w:val="26"/>
        </w:rPr>
        <w:t xml:space="preserve"> 1 к настоящему постановлени</w:t>
      </w:r>
      <w:r>
        <w:rPr>
          <w:sz w:val="26"/>
          <w:szCs w:val="26"/>
        </w:rPr>
        <w:t>ю, позициях 1 - 433 приложения №</w:t>
      </w:r>
      <w:r w:rsidRPr="00A52450">
        <w:rPr>
          <w:sz w:val="26"/>
          <w:szCs w:val="26"/>
        </w:rPr>
        <w:t xml:space="preserve"> 2 к настоящему постановлению;</w:t>
      </w:r>
    </w:p>
    <w:p w:rsidR="000C3AF6" w:rsidRPr="00A52450" w:rsidRDefault="000C3AF6" w:rsidP="000C3A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2450">
        <w:rPr>
          <w:sz w:val="26"/>
          <w:szCs w:val="26"/>
        </w:rPr>
        <w:t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- членов Евразийского экономического союза.</w:t>
      </w:r>
    </w:p>
    <w:p w:rsidR="003618E9" w:rsidRPr="00F15EA2" w:rsidRDefault="003618E9" w:rsidP="003618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5EA2">
        <w:rPr>
          <w:sz w:val="26"/>
          <w:szCs w:val="26"/>
        </w:rPr>
        <w:t>По мнению Заявителя, участникам закупки не представляется возможным поставить товар российского производства, который соответствует совокупности характеристик, установленных в структурированной форме извещения.</w:t>
      </w:r>
    </w:p>
    <w:p w:rsidR="00277DE7" w:rsidRPr="00285C7B" w:rsidRDefault="00277DE7" w:rsidP="00277DE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оставка системы лазерной хирургической твердотельной общего назначения/д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ля различных областей применения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277DE7" w:rsidRPr="00285C7B" w:rsidRDefault="00277DE7" w:rsidP="00277DE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Заказчиком в извещении о проведении Аукциона установлены требования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к техническим характеристикам поставляем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ого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товар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0C3AF6">
        <w:rPr>
          <w:rFonts w:eastAsiaTheme="minorHAnsi"/>
          <w:bCs/>
          <w:color w:val="auto"/>
          <w:sz w:val="26"/>
          <w:szCs w:val="26"/>
          <w:lang w:eastAsia="en-US"/>
        </w:rPr>
        <w:t>Система лазерная хирургическая твердотельная общего назначения/для различных областей применения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» в отношении которого предусмотрен код позиции КТРУ </w:t>
      </w:r>
      <w:r w:rsidRPr="00277DE7">
        <w:rPr>
          <w:rFonts w:eastAsiaTheme="minorHAnsi"/>
          <w:bCs/>
          <w:color w:val="auto"/>
          <w:sz w:val="26"/>
          <w:szCs w:val="26"/>
          <w:lang w:eastAsia="en-US"/>
        </w:rPr>
        <w:t>26.60.13.170-00000007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0C3AF6" w:rsidRDefault="000C3AF6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1260">
        <w:rPr>
          <w:sz w:val="26"/>
          <w:szCs w:val="26"/>
        </w:rPr>
        <w:t>Заказчиком в извещении о проведении Аукциона установлено ограничение товаров, происходящих из иностранных государств в соответствии с Постановлением №1875.</w:t>
      </w:r>
    </w:p>
    <w:p w:rsidR="000C3AF6" w:rsidRPr="00091260" w:rsidRDefault="000C3AF6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1260">
        <w:rPr>
          <w:sz w:val="26"/>
          <w:szCs w:val="26"/>
        </w:rPr>
        <w:t xml:space="preserve">Согласно Постановлению № 1875, товары с кодом ОКПД2 </w:t>
      </w:r>
      <w:r w:rsidR="00277DE7" w:rsidRPr="00277DE7">
        <w:rPr>
          <w:sz w:val="26"/>
          <w:szCs w:val="26"/>
        </w:rPr>
        <w:t>26.60.13.170</w:t>
      </w:r>
      <w:r w:rsidRPr="00076DCE">
        <w:rPr>
          <w:sz w:val="26"/>
          <w:szCs w:val="26"/>
        </w:rPr>
        <w:t xml:space="preserve">: </w:t>
      </w:r>
      <w:r>
        <w:rPr>
          <w:sz w:val="26"/>
          <w:szCs w:val="26"/>
        </w:rPr>
        <w:t>«</w:t>
      </w:r>
      <w:r w:rsidR="00277DE7" w:rsidRPr="00277DE7">
        <w:rPr>
          <w:sz w:val="26"/>
          <w:szCs w:val="26"/>
        </w:rPr>
        <w:t>Аппараты лазерные терапевтические</w:t>
      </w:r>
      <w:r>
        <w:rPr>
          <w:sz w:val="26"/>
          <w:szCs w:val="26"/>
        </w:rPr>
        <w:t>»</w:t>
      </w:r>
      <w:r w:rsidRPr="00091260">
        <w:rPr>
          <w:sz w:val="26"/>
          <w:szCs w:val="26"/>
        </w:rPr>
        <w:t xml:space="preserve"> входят в перечень Приложения № 2 к Постановлению № 1875, в отношении которых устанавливается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0C3AF6" w:rsidRPr="00BD7F54" w:rsidRDefault="000C3AF6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1260">
        <w:rPr>
          <w:sz w:val="26"/>
          <w:szCs w:val="26"/>
        </w:rPr>
        <w:t xml:space="preserve">Кроме того, пунктом 7 Постановления № 1875 установлено, что для целей осуществлении закупок в соответствии с Закона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 при осуществлении закупки товаров, указанных в позициях 1 - 433 приложения № 2 к настоящему постановлению, - декларирование в извещении </w:t>
      </w:r>
      <w:r w:rsidR="00277DE7">
        <w:rPr>
          <w:sz w:val="26"/>
          <w:szCs w:val="26"/>
        </w:rPr>
        <w:br/>
      </w:r>
      <w:r w:rsidRPr="00091260">
        <w:rPr>
          <w:sz w:val="26"/>
          <w:szCs w:val="26"/>
        </w:rPr>
        <w:t xml:space="preserve">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</w:t>
      </w:r>
      <w:r w:rsidR="00277DE7">
        <w:rPr>
          <w:sz w:val="26"/>
          <w:szCs w:val="26"/>
        </w:rPr>
        <w:br/>
      </w:r>
      <w:r w:rsidRPr="00091260">
        <w:rPr>
          <w:sz w:val="26"/>
          <w:szCs w:val="26"/>
        </w:rPr>
        <w:t xml:space="preserve">в реестре российской промышленной продукции, а также включение в описание объекта закупки копии направленного до начала осуществления закупки </w:t>
      </w:r>
      <w:r w:rsidR="00277DE7">
        <w:rPr>
          <w:sz w:val="26"/>
          <w:szCs w:val="26"/>
        </w:rPr>
        <w:br/>
      </w:r>
      <w:r w:rsidRPr="00091260">
        <w:rPr>
          <w:sz w:val="26"/>
          <w:szCs w:val="26"/>
        </w:rPr>
        <w:t xml:space="preserve">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</w:t>
      </w:r>
      <w:r w:rsidRPr="00076DCE">
        <w:rPr>
          <w:sz w:val="26"/>
          <w:szCs w:val="26"/>
        </w:rPr>
        <w:t>классификатору продукции по видам экономической деятельности ОК 034-2014 (</w:t>
      </w:r>
      <w:r w:rsidRPr="00BD7F54">
        <w:rPr>
          <w:sz w:val="26"/>
          <w:szCs w:val="26"/>
        </w:rPr>
        <w:t>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 w:rsidR="000C3AF6" w:rsidRDefault="003C38FE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</w:t>
      </w:r>
      <w:r w:rsidR="000C3AF6" w:rsidRPr="00BD7F54">
        <w:rPr>
          <w:sz w:val="26"/>
          <w:szCs w:val="26"/>
        </w:rPr>
        <w:t xml:space="preserve"> в составе извещения о проведении Аукциона </w:t>
      </w:r>
      <w:r>
        <w:rPr>
          <w:sz w:val="26"/>
          <w:szCs w:val="26"/>
        </w:rPr>
        <w:t xml:space="preserve">не </w:t>
      </w:r>
      <w:r w:rsidR="000C3AF6">
        <w:rPr>
          <w:sz w:val="26"/>
          <w:szCs w:val="26"/>
        </w:rPr>
        <w:t>размещен</w:t>
      </w:r>
      <w:r>
        <w:rPr>
          <w:sz w:val="26"/>
          <w:szCs w:val="26"/>
        </w:rPr>
        <w:t>ы</w:t>
      </w:r>
      <w:r w:rsidR="000C3AF6" w:rsidRPr="00BD7F54">
        <w:rPr>
          <w:sz w:val="26"/>
          <w:szCs w:val="26"/>
        </w:rPr>
        <w:t xml:space="preserve"> декларация об отсутствии в реестре российской промышленной </w:t>
      </w:r>
      <w:r>
        <w:rPr>
          <w:sz w:val="26"/>
          <w:szCs w:val="26"/>
        </w:rPr>
        <w:t xml:space="preserve">продукции поставляемого товара и </w:t>
      </w:r>
      <w:r w:rsidR="000C3AF6" w:rsidRPr="00BD7F54">
        <w:rPr>
          <w:sz w:val="26"/>
          <w:szCs w:val="26"/>
        </w:rPr>
        <w:t xml:space="preserve">копия уведомления </w:t>
      </w:r>
      <w:r>
        <w:rPr>
          <w:sz w:val="26"/>
          <w:szCs w:val="26"/>
        </w:rPr>
        <w:br/>
      </w:r>
      <w:r w:rsidR="000C3AF6" w:rsidRPr="00BD7F54">
        <w:rPr>
          <w:sz w:val="26"/>
          <w:szCs w:val="26"/>
        </w:rPr>
        <w:t>в Министерство промышленности и торговли Российской Федерации.</w:t>
      </w:r>
    </w:p>
    <w:p w:rsidR="000C3AF6" w:rsidRDefault="003618E9" w:rsidP="000C3AF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</w:t>
      </w:r>
      <w:r w:rsidR="000C3AF6" w:rsidRPr="00BD7F54">
        <w:rPr>
          <w:sz w:val="26"/>
          <w:szCs w:val="26"/>
        </w:rPr>
        <w:t xml:space="preserve">редставителем Заказчика </w:t>
      </w:r>
      <w:r w:rsidR="003C38FE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="000C3AF6" w:rsidRPr="00BD7F54">
        <w:rPr>
          <w:sz w:val="26"/>
          <w:szCs w:val="26"/>
        </w:rPr>
        <w:t xml:space="preserve">представлены документы </w:t>
      </w:r>
      <w:r>
        <w:rPr>
          <w:sz w:val="26"/>
          <w:szCs w:val="26"/>
        </w:rPr>
        <w:br/>
      </w:r>
      <w:r w:rsidR="000C3AF6" w:rsidRPr="00BD7F54">
        <w:rPr>
          <w:sz w:val="26"/>
          <w:szCs w:val="26"/>
        </w:rPr>
        <w:t xml:space="preserve">и сведения, подтверждающие, что совокупности всех характеристик </w:t>
      </w:r>
      <w:r>
        <w:rPr>
          <w:sz w:val="26"/>
          <w:szCs w:val="26"/>
        </w:rPr>
        <w:t>соответствует товар</w:t>
      </w:r>
      <w:r w:rsidRPr="003618E9">
        <w:t xml:space="preserve"> </w:t>
      </w:r>
      <w:r>
        <w:rPr>
          <w:sz w:val="26"/>
          <w:szCs w:val="26"/>
        </w:rPr>
        <w:t>российского производства, сведения о котором содержатся в реестре промышленной продукции.</w:t>
      </w:r>
    </w:p>
    <w:p w:rsidR="003618E9" w:rsidRDefault="003618E9" w:rsidP="003618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 части применения положений Постановления №1875 при формировании и описании объекта закупки подобным образом противоречат требованиям Закона о контрактной системе.</w:t>
      </w:r>
    </w:p>
    <w:p w:rsidR="000C3AF6" w:rsidRPr="003618E9" w:rsidRDefault="003618E9" w:rsidP="003618E9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11D12">
        <w:rPr>
          <w:sz w:val="26"/>
          <w:szCs w:val="26"/>
        </w:rPr>
        <w:t>На основании вышеизложенного, Комиссия Управления приходит к выводу о н</w:t>
      </w:r>
      <w:r>
        <w:rPr>
          <w:sz w:val="26"/>
          <w:szCs w:val="26"/>
        </w:rPr>
        <w:t xml:space="preserve">арушении Заказчиком положений пункта 2 части 2 статьи </w:t>
      </w:r>
      <w:r w:rsidRPr="00E11D12">
        <w:rPr>
          <w:sz w:val="26"/>
          <w:szCs w:val="26"/>
        </w:rPr>
        <w:t xml:space="preserve">14 Закона </w:t>
      </w:r>
      <w:r>
        <w:rPr>
          <w:sz w:val="26"/>
          <w:szCs w:val="26"/>
        </w:rPr>
        <w:br/>
      </w:r>
      <w:r w:rsidRPr="00E11D12">
        <w:rPr>
          <w:sz w:val="26"/>
          <w:szCs w:val="26"/>
        </w:rPr>
        <w:t>о контрактной системе, что содержит признаки состава административного правонарушения, ответственн</w:t>
      </w:r>
      <w:r>
        <w:rPr>
          <w:sz w:val="26"/>
          <w:szCs w:val="26"/>
        </w:rPr>
        <w:t>ость за которое предусмотрена части 5 статьи</w:t>
      </w:r>
      <w:r w:rsidRPr="00E11D12">
        <w:rPr>
          <w:sz w:val="26"/>
          <w:szCs w:val="26"/>
        </w:rPr>
        <w:t xml:space="preserve"> 7.30.1 Кодекса Российской Федерации об административных правонарушениях.</w:t>
      </w:r>
    </w:p>
    <w:p w:rsidR="00285C7B" w:rsidRPr="00D43E7D" w:rsidRDefault="000F60FF" w:rsidP="0081655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285C7B">
        <w:rPr>
          <w:sz w:val="26"/>
          <w:szCs w:val="26"/>
        </w:rPr>
        <w:t xml:space="preserve"> Комиссия</w:t>
      </w:r>
      <w:r w:rsidR="0023243A" w:rsidRPr="00D43E7D">
        <w:rPr>
          <w:sz w:val="26"/>
          <w:szCs w:val="26"/>
        </w:rPr>
        <w:t xml:space="preserve"> </w:t>
      </w:r>
    </w:p>
    <w:p w:rsidR="00A33A6A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871DC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A33A6A" w:rsidRPr="00665793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B27434" w:rsidRPr="003618E9" w:rsidRDefault="005341BD" w:rsidP="003618E9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3C3C18">
        <w:rPr>
          <w:sz w:val="26"/>
          <w:szCs w:val="26"/>
        </w:rPr>
        <w:t>Признать жалоб</w:t>
      </w:r>
      <w:r w:rsidR="006F48B6">
        <w:rPr>
          <w:sz w:val="26"/>
          <w:szCs w:val="26"/>
        </w:rPr>
        <w:t>у</w:t>
      </w:r>
      <w:r w:rsidR="003C3C18" w:rsidRPr="003C3C18">
        <w:rPr>
          <w:sz w:val="26"/>
          <w:szCs w:val="26"/>
        </w:rPr>
        <w:t xml:space="preserve"> </w:t>
      </w:r>
      <w:r w:rsidR="003618E9" w:rsidRPr="003618E9">
        <w:rPr>
          <w:color w:val="auto"/>
          <w:sz w:val="26"/>
          <w:szCs w:val="26"/>
        </w:rPr>
        <w:t>ООО «ТОЧНЫЙ СИГНАЛ»</w:t>
      </w:r>
      <w:r w:rsidR="003A01B9">
        <w:rPr>
          <w:color w:val="auto"/>
          <w:sz w:val="26"/>
          <w:szCs w:val="26"/>
        </w:rPr>
        <w:t xml:space="preserve"> </w:t>
      </w:r>
      <w:r w:rsidR="003C3C18">
        <w:rPr>
          <w:sz w:val="26"/>
          <w:szCs w:val="26"/>
        </w:rPr>
        <w:t>обоснованн</w:t>
      </w:r>
      <w:r w:rsidR="00A21098">
        <w:rPr>
          <w:sz w:val="26"/>
          <w:szCs w:val="26"/>
        </w:rPr>
        <w:t>ой</w:t>
      </w:r>
      <w:r w:rsidR="003C3C18" w:rsidRPr="003C3C18">
        <w:rPr>
          <w:sz w:val="26"/>
          <w:szCs w:val="26"/>
        </w:rPr>
        <w:t>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341BD">
        <w:rPr>
          <w:sz w:val="26"/>
          <w:szCs w:val="26"/>
        </w:rPr>
        <w:t>Признать в действиях Заказчика нарушение пункта 1 части 2 статьи 42</w:t>
      </w:r>
      <w:r w:rsidR="003618E9">
        <w:rPr>
          <w:sz w:val="26"/>
          <w:szCs w:val="26"/>
        </w:rPr>
        <w:t>,</w:t>
      </w:r>
      <w:r w:rsidR="00A33A6A">
        <w:rPr>
          <w:sz w:val="26"/>
          <w:szCs w:val="26"/>
        </w:rPr>
        <w:t xml:space="preserve"> пункта 5 части 1 статьи 42,</w:t>
      </w:r>
      <w:r w:rsidR="003618E9">
        <w:rPr>
          <w:sz w:val="26"/>
          <w:szCs w:val="26"/>
        </w:rPr>
        <w:t xml:space="preserve"> пункта 2 части 2 статьи </w:t>
      </w:r>
      <w:r w:rsidR="003618E9" w:rsidRPr="00E11D12">
        <w:rPr>
          <w:sz w:val="26"/>
          <w:szCs w:val="26"/>
        </w:rPr>
        <w:t>14</w:t>
      </w:r>
      <w:r w:rsidR="00285C7B">
        <w:rPr>
          <w:sz w:val="26"/>
          <w:szCs w:val="26"/>
        </w:rPr>
        <w:t xml:space="preserve"> </w:t>
      </w:r>
      <w:r w:rsidR="005341BD">
        <w:rPr>
          <w:sz w:val="26"/>
          <w:szCs w:val="26"/>
        </w:rPr>
        <w:t>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5341BD">
        <w:rPr>
          <w:sz w:val="26"/>
          <w:szCs w:val="26"/>
        </w:rPr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593394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="005341BD">
        <w:rPr>
          <w:sz w:val="26"/>
          <w:szCs w:val="26"/>
        </w:rPr>
        <w:t xml:space="preserve"> от </w:t>
      </w:r>
      <w:r w:rsidR="000C3AF6">
        <w:rPr>
          <w:sz w:val="26"/>
          <w:szCs w:val="26"/>
        </w:rPr>
        <w:t>16.09.2026</w:t>
      </w:r>
      <w:r w:rsidR="005341BD">
        <w:rPr>
          <w:sz w:val="26"/>
          <w:szCs w:val="26"/>
        </w:rPr>
        <w:t xml:space="preserve"> </w:t>
      </w:r>
      <w:r w:rsidRPr="00B27434">
        <w:rPr>
          <w:iCs/>
          <w:sz w:val="26"/>
          <w:szCs w:val="26"/>
        </w:rPr>
        <w:t>№ 050/06/105-</w:t>
      </w:r>
      <w:r w:rsidR="000C3AF6">
        <w:rPr>
          <w:iCs/>
          <w:sz w:val="26"/>
          <w:szCs w:val="26"/>
        </w:rPr>
        <w:t>33151</w:t>
      </w:r>
      <w:r w:rsidRPr="00B27434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Pr="00B27434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                       </w:t>
      </w:r>
      <w:r w:rsidR="005341BD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C57DCA">
        <w:rPr>
          <w:sz w:val="26"/>
          <w:szCs w:val="26"/>
        </w:rPr>
        <w:br/>
      </w:r>
      <w:r w:rsidR="005341BD">
        <w:rPr>
          <w:sz w:val="26"/>
          <w:szCs w:val="26"/>
        </w:rPr>
        <w:t>об административных правонарушениях.</w:t>
      </w:r>
    </w:p>
    <w:p w:rsidR="007215C8" w:rsidRPr="00B27434" w:rsidRDefault="005341BD" w:rsidP="00B27434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334C6" w:rsidRDefault="005334C6" w:rsidP="004C4C3D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20"/>
          <w:szCs w:val="20"/>
          <w:lang w:eastAsia="en-US"/>
        </w:rPr>
      </w:pPr>
    </w:p>
    <w:p w:rsidR="00285C7B" w:rsidRPr="00830554" w:rsidRDefault="00285C7B" w:rsidP="00830554">
      <w:pPr>
        <w:widowControl/>
        <w:autoSpaceDE/>
        <w:autoSpaceDN/>
        <w:adjustRightInd/>
        <w:spacing w:before="0"/>
        <w:ind w:firstLine="0"/>
        <w:jc w:val="both"/>
        <w:rPr>
          <w:rFonts w:eastAsia="Calibri"/>
          <w:color w:val="auto"/>
          <w:lang w:eastAsia="en-US"/>
        </w:rPr>
      </w:pPr>
      <w:bookmarkStart w:id="0" w:name="_GoBack"/>
      <w:bookmarkEnd w:id="0"/>
    </w:p>
    <w:sectPr w:rsidR="00285C7B" w:rsidRPr="00830554" w:rsidSect="00816552">
      <w:headerReference w:type="even" r:id="rId8"/>
      <w:headerReference w:type="default" r:id="rId9"/>
      <w:pgSz w:w="11906" w:h="16838"/>
      <w:pgMar w:top="1135" w:right="850" w:bottom="1134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5772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D8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66980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87D8B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3"/>
  </w:num>
  <w:num w:numId="6">
    <w:abstractNumId w:val="26"/>
  </w:num>
  <w:num w:numId="7">
    <w:abstractNumId w:val="24"/>
  </w:num>
  <w:num w:numId="8">
    <w:abstractNumId w:val="3"/>
  </w:num>
  <w:num w:numId="9">
    <w:abstractNumId w:val="19"/>
  </w:num>
  <w:num w:numId="10">
    <w:abstractNumId w:val="21"/>
  </w:num>
  <w:num w:numId="11">
    <w:abstractNumId w:val="4"/>
  </w:num>
  <w:num w:numId="12">
    <w:abstractNumId w:val="15"/>
  </w:num>
  <w:num w:numId="13">
    <w:abstractNumId w:val="13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7"/>
  </w:num>
  <w:num w:numId="22">
    <w:abstractNumId w:val="20"/>
  </w:num>
  <w:num w:numId="23">
    <w:abstractNumId w:val="18"/>
  </w:num>
  <w:num w:numId="24">
    <w:abstractNumId w:val="22"/>
  </w:num>
  <w:num w:numId="25">
    <w:abstractNumId w:val="8"/>
  </w:num>
  <w:num w:numId="26">
    <w:abstractNumId w:val="5"/>
  </w:num>
  <w:num w:numId="27">
    <w:abstractNumId w:val="0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824"/>
    <w:rsid w:val="00003128"/>
    <w:rsid w:val="00006E69"/>
    <w:rsid w:val="00011ACF"/>
    <w:rsid w:val="0001243E"/>
    <w:rsid w:val="00015012"/>
    <w:rsid w:val="000233EB"/>
    <w:rsid w:val="00023990"/>
    <w:rsid w:val="00023ED6"/>
    <w:rsid w:val="000278D2"/>
    <w:rsid w:val="00036731"/>
    <w:rsid w:val="000400FC"/>
    <w:rsid w:val="00043CE8"/>
    <w:rsid w:val="00052EE2"/>
    <w:rsid w:val="00054214"/>
    <w:rsid w:val="00060159"/>
    <w:rsid w:val="00062E5E"/>
    <w:rsid w:val="00064368"/>
    <w:rsid w:val="00066066"/>
    <w:rsid w:val="00066914"/>
    <w:rsid w:val="00070D29"/>
    <w:rsid w:val="00071804"/>
    <w:rsid w:val="00071A95"/>
    <w:rsid w:val="000731DC"/>
    <w:rsid w:val="00075B18"/>
    <w:rsid w:val="00076943"/>
    <w:rsid w:val="00090552"/>
    <w:rsid w:val="00092662"/>
    <w:rsid w:val="00092FA2"/>
    <w:rsid w:val="000930D5"/>
    <w:rsid w:val="00093E04"/>
    <w:rsid w:val="000A183B"/>
    <w:rsid w:val="000A25FA"/>
    <w:rsid w:val="000A3E20"/>
    <w:rsid w:val="000A70C7"/>
    <w:rsid w:val="000A7537"/>
    <w:rsid w:val="000B1F25"/>
    <w:rsid w:val="000B37FC"/>
    <w:rsid w:val="000B495C"/>
    <w:rsid w:val="000C19D2"/>
    <w:rsid w:val="000C218F"/>
    <w:rsid w:val="000C3AF6"/>
    <w:rsid w:val="000C533D"/>
    <w:rsid w:val="000C5FB1"/>
    <w:rsid w:val="000C6B6C"/>
    <w:rsid w:val="000D2788"/>
    <w:rsid w:val="000D5C39"/>
    <w:rsid w:val="000E0296"/>
    <w:rsid w:val="000E051F"/>
    <w:rsid w:val="000E3D64"/>
    <w:rsid w:val="000E571F"/>
    <w:rsid w:val="000E5EDD"/>
    <w:rsid w:val="000E70C5"/>
    <w:rsid w:val="000E71D4"/>
    <w:rsid w:val="000E7DE3"/>
    <w:rsid w:val="000F2FF3"/>
    <w:rsid w:val="000F34F1"/>
    <w:rsid w:val="000F461C"/>
    <w:rsid w:val="000F46CD"/>
    <w:rsid w:val="000F60FF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16197"/>
    <w:rsid w:val="00121658"/>
    <w:rsid w:val="001219F5"/>
    <w:rsid w:val="001223DB"/>
    <w:rsid w:val="001232A8"/>
    <w:rsid w:val="00130207"/>
    <w:rsid w:val="00133A45"/>
    <w:rsid w:val="00134289"/>
    <w:rsid w:val="00134E18"/>
    <w:rsid w:val="001361DE"/>
    <w:rsid w:val="001377AF"/>
    <w:rsid w:val="00141666"/>
    <w:rsid w:val="00142A78"/>
    <w:rsid w:val="0014447B"/>
    <w:rsid w:val="00145589"/>
    <w:rsid w:val="00145635"/>
    <w:rsid w:val="0015114A"/>
    <w:rsid w:val="00151383"/>
    <w:rsid w:val="00151FE1"/>
    <w:rsid w:val="0015290A"/>
    <w:rsid w:val="0015417E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1ABB"/>
    <w:rsid w:val="001834CE"/>
    <w:rsid w:val="001964BE"/>
    <w:rsid w:val="001B03C3"/>
    <w:rsid w:val="001B2B3A"/>
    <w:rsid w:val="001B4214"/>
    <w:rsid w:val="001C18EA"/>
    <w:rsid w:val="001C2F47"/>
    <w:rsid w:val="001C5F68"/>
    <w:rsid w:val="001C650C"/>
    <w:rsid w:val="001D499F"/>
    <w:rsid w:val="001D5D25"/>
    <w:rsid w:val="001E17FE"/>
    <w:rsid w:val="001F23B5"/>
    <w:rsid w:val="001F527B"/>
    <w:rsid w:val="001F693F"/>
    <w:rsid w:val="00202EB9"/>
    <w:rsid w:val="002037F3"/>
    <w:rsid w:val="002049FA"/>
    <w:rsid w:val="0021414D"/>
    <w:rsid w:val="00217215"/>
    <w:rsid w:val="00223938"/>
    <w:rsid w:val="00225F13"/>
    <w:rsid w:val="00227F80"/>
    <w:rsid w:val="00230A9C"/>
    <w:rsid w:val="0023243A"/>
    <w:rsid w:val="00234821"/>
    <w:rsid w:val="0023502B"/>
    <w:rsid w:val="00246A4D"/>
    <w:rsid w:val="00250B23"/>
    <w:rsid w:val="0025201C"/>
    <w:rsid w:val="00252BB7"/>
    <w:rsid w:val="00253DB5"/>
    <w:rsid w:val="00254258"/>
    <w:rsid w:val="002549B4"/>
    <w:rsid w:val="0025508F"/>
    <w:rsid w:val="00255A61"/>
    <w:rsid w:val="00260F39"/>
    <w:rsid w:val="002616D4"/>
    <w:rsid w:val="00261CEB"/>
    <w:rsid w:val="00263F39"/>
    <w:rsid w:val="0026516B"/>
    <w:rsid w:val="002655C0"/>
    <w:rsid w:val="00265709"/>
    <w:rsid w:val="002661F1"/>
    <w:rsid w:val="00266370"/>
    <w:rsid w:val="002738F2"/>
    <w:rsid w:val="0027697F"/>
    <w:rsid w:val="00277DE7"/>
    <w:rsid w:val="00280D7D"/>
    <w:rsid w:val="0028166C"/>
    <w:rsid w:val="00285959"/>
    <w:rsid w:val="00285C7B"/>
    <w:rsid w:val="00285D71"/>
    <w:rsid w:val="00286033"/>
    <w:rsid w:val="00286ED1"/>
    <w:rsid w:val="0029381E"/>
    <w:rsid w:val="00293EC6"/>
    <w:rsid w:val="0029555E"/>
    <w:rsid w:val="002965AB"/>
    <w:rsid w:val="00296C2D"/>
    <w:rsid w:val="00297A15"/>
    <w:rsid w:val="00297B67"/>
    <w:rsid w:val="002A0F0A"/>
    <w:rsid w:val="002A409E"/>
    <w:rsid w:val="002A5C5A"/>
    <w:rsid w:val="002B5445"/>
    <w:rsid w:val="002B5FEA"/>
    <w:rsid w:val="002C0054"/>
    <w:rsid w:val="002C20D3"/>
    <w:rsid w:val="002C3D87"/>
    <w:rsid w:val="002C3F15"/>
    <w:rsid w:val="002C4859"/>
    <w:rsid w:val="002C6331"/>
    <w:rsid w:val="002D1ADB"/>
    <w:rsid w:val="002D6B22"/>
    <w:rsid w:val="002F1953"/>
    <w:rsid w:val="002F2C12"/>
    <w:rsid w:val="002F35CD"/>
    <w:rsid w:val="002F5495"/>
    <w:rsid w:val="00300148"/>
    <w:rsid w:val="00302617"/>
    <w:rsid w:val="00304A88"/>
    <w:rsid w:val="00306608"/>
    <w:rsid w:val="00307536"/>
    <w:rsid w:val="003076DE"/>
    <w:rsid w:val="00307E4F"/>
    <w:rsid w:val="003155CF"/>
    <w:rsid w:val="0031797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6066"/>
    <w:rsid w:val="003618E9"/>
    <w:rsid w:val="00362A71"/>
    <w:rsid w:val="00365D71"/>
    <w:rsid w:val="00367234"/>
    <w:rsid w:val="00372928"/>
    <w:rsid w:val="00374202"/>
    <w:rsid w:val="003814C7"/>
    <w:rsid w:val="00383A78"/>
    <w:rsid w:val="00383CCC"/>
    <w:rsid w:val="003852D5"/>
    <w:rsid w:val="0038586C"/>
    <w:rsid w:val="00390275"/>
    <w:rsid w:val="00390507"/>
    <w:rsid w:val="00390A8E"/>
    <w:rsid w:val="00390D97"/>
    <w:rsid w:val="00391460"/>
    <w:rsid w:val="00393602"/>
    <w:rsid w:val="003942AB"/>
    <w:rsid w:val="00396160"/>
    <w:rsid w:val="003A01B9"/>
    <w:rsid w:val="003A3CD0"/>
    <w:rsid w:val="003A6360"/>
    <w:rsid w:val="003A6F3E"/>
    <w:rsid w:val="003A6FEB"/>
    <w:rsid w:val="003B0065"/>
    <w:rsid w:val="003B06A9"/>
    <w:rsid w:val="003B07D1"/>
    <w:rsid w:val="003B0CAB"/>
    <w:rsid w:val="003B28C5"/>
    <w:rsid w:val="003B533D"/>
    <w:rsid w:val="003B598F"/>
    <w:rsid w:val="003C0006"/>
    <w:rsid w:val="003C0F83"/>
    <w:rsid w:val="003C2EE6"/>
    <w:rsid w:val="003C38FE"/>
    <w:rsid w:val="003C3C18"/>
    <w:rsid w:val="003C3C2A"/>
    <w:rsid w:val="003C688E"/>
    <w:rsid w:val="003C7631"/>
    <w:rsid w:val="003D3651"/>
    <w:rsid w:val="003E36BA"/>
    <w:rsid w:val="003E4A73"/>
    <w:rsid w:val="003E6C9C"/>
    <w:rsid w:val="003F3285"/>
    <w:rsid w:val="003F4381"/>
    <w:rsid w:val="0040004F"/>
    <w:rsid w:val="00401B5D"/>
    <w:rsid w:val="00405411"/>
    <w:rsid w:val="00411AF4"/>
    <w:rsid w:val="00414E97"/>
    <w:rsid w:val="0041541B"/>
    <w:rsid w:val="00415653"/>
    <w:rsid w:val="00417019"/>
    <w:rsid w:val="00423F7E"/>
    <w:rsid w:val="0042505F"/>
    <w:rsid w:val="00426642"/>
    <w:rsid w:val="0043688B"/>
    <w:rsid w:val="0043796D"/>
    <w:rsid w:val="0044037F"/>
    <w:rsid w:val="00445EEF"/>
    <w:rsid w:val="00446681"/>
    <w:rsid w:val="004521DE"/>
    <w:rsid w:val="004551CD"/>
    <w:rsid w:val="00456AA9"/>
    <w:rsid w:val="00457EF2"/>
    <w:rsid w:val="004632E4"/>
    <w:rsid w:val="0046404A"/>
    <w:rsid w:val="00464A41"/>
    <w:rsid w:val="00465F66"/>
    <w:rsid w:val="00471472"/>
    <w:rsid w:val="00472C5B"/>
    <w:rsid w:val="004743A3"/>
    <w:rsid w:val="004746FB"/>
    <w:rsid w:val="00474848"/>
    <w:rsid w:val="0047573C"/>
    <w:rsid w:val="00480EC4"/>
    <w:rsid w:val="004816C0"/>
    <w:rsid w:val="00481C22"/>
    <w:rsid w:val="00485142"/>
    <w:rsid w:val="0048687B"/>
    <w:rsid w:val="0049129C"/>
    <w:rsid w:val="004917D1"/>
    <w:rsid w:val="00493C85"/>
    <w:rsid w:val="00494C03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410C"/>
    <w:rsid w:val="004C4C3D"/>
    <w:rsid w:val="004D056B"/>
    <w:rsid w:val="004D19A6"/>
    <w:rsid w:val="004D2E8F"/>
    <w:rsid w:val="004D5A65"/>
    <w:rsid w:val="004D5D4C"/>
    <w:rsid w:val="004D73E5"/>
    <w:rsid w:val="004E0363"/>
    <w:rsid w:val="004E0E2C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1BD"/>
    <w:rsid w:val="0053459E"/>
    <w:rsid w:val="00540E49"/>
    <w:rsid w:val="0055031B"/>
    <w:rsid w:val="00551115"/>
    <w:rsid w:val="00555A8C"/>
    <w:rsid w:val="0055640E"/>
    <w:rsid w:val="00556881"/>
    <w:rsid w:val="00556ABC"/>
    <w:rsid w:val="005570BA"/>
    <w:rsid w:val="00560A50"/>
    <w:rsid w:val="00565913"/>
    <w:rsid w:val="005668E8"/>
    <w:rsid w:val="00566E6A"/>
    <w:rsid w:val="00566F8B"/>
    <w:rsid w:val="005727F6"/>
    <w:rsid w:val="0057280C"/>
    <w:rsid w:val="00572F70"/>
    <w:rsid w:val="00573D97"/>
    <w:rsid w:val="00576E58"/>
    <w:rsid w:val="005772B1"/>
    <w:rsid w:val="005834D7"/>
    <w:rsid w:val="00583730"/>
    <w:rsid w:val="00587D8B"/>
    <w:rsid w:val="00593394"/>
    <w:rsid w:val="0059764C"/>
    <w:rsid w:val="005B144C"/>
    <w:rsid w:val="005B319B"/>
    <w:rsid w:val="005B692E"/>
    <w:rsid w:val="005C6639"/>
    <w:rsid w:val="005C7C53"/>
    <w:rsid w:val="005D1EEA"/>
    <w:rsid w:val="005D400D"/>
    <w:rsid w:val="005D6AA8"/>
    <w:rsid w:val="005D7D45"/>
    <w:rsid w:val="005E055C"/>
    <w:rsid w:val="005E0E9F"/>
    <w:rsid w:val="005E0F23"/>
    <w:rsid w:val="005E4359"/>
    <w:rsid w:val="005E52D5"/>
    <w:rsid w:val="005E6C8A"/>
    <w:rsid w:val="005E73CE"/>
    <w:rsid w:val="005F2ED0"/>
    <w:rsid w:val="005F7752"/>
    <w:rsid w:val="0060726C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A2F"/>
    <w:rsid w:val="00672D7D"/>
    <w:rsid w:val="0067493D"/>
    <w:rsid w:val="00676266"/>
    <w:rsid w:val="00677B29"/>
    <w:rsid w:val="00682E89"/>
    <w:rsid w:val="00690486"/>
    <w:rsid w:val="0069281D"/>
    <w:rsid w:val="00693254"/>
    <w:rsid w:val="00694486"/>
    <w:rsid w:val="006A0D34"/>
    <w:rsid w:val="006A4B58"/>
    <w:rsid w:val="006A6BE3"/>
    <w:rsid w:val="006B273C"/>
    <w:rsid w:val="006B3E3D"/>
    <w:rsid w:val="006B63F8"/>
    <w:rsid w:val="006B6970"/>
    <w:rsid w:val="006C07D5"/>
    <w:rsid w:val="006C3D08"/>
    <w:rsid w:val="006C7A4D"/>
    <w:rsid w:val="006C7EA0"/>
    <w:rsid w:val="006D2AEE"/>
    <w:rsid w:val="006D4DF5"/>
    <w:rsid w:val="006E013B"/>
    <w:rsid w:val="006E1EE6"/>
    <w:rsid w:val="006E221C"/>
    <w:rsid w:val="006E2C95"/>
    <w:rsid w:val="006E702C"/>
    <w:rsid w:val="006E77EB"/>
    <w:rsid w:val="006F086B"/>
    <w:rsid w:val="006F26D2"/>
    <w:rsid w:val="006F48B6"/>
    <w:rsid w:val="006F5B96"/>
    <w:rsid w:val="006F6446"/>
    <w:rsid w:val="00700BEB"/>
    <w:rsid w:val="00702E39"/>
    <w:rsid w:val="0070719B"/>
    <w:rsid w:val="00711423"/>
    <w:rsid w:val="00713FAC"/>
    <w:rsid w:val="007178D1"/>
    <w:rsid w:val="007215C8"/>
    <w:rsid w:val="007220FE"/>
    <w:rsid w:val="00722576"/>
    <w:rsid w:val="007238CB"/>
    <w:rsid w:val="007255A5"/>
    <w:rsid w:val="0072597E"/>
    <w:rsid w:val="00733B73"/>
    <w:rsid w:val="007368AB"/>
    <w:rsid w:val="00741010"/>
    <w:rsid w:val="00741C43"/>
    <w:rsid w:val="00745FE2"/>
    <w:rsid w:val="00752059"/>
    <w:rsid w:val="00763783"/>
    <w:rsid w:val="00765A12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4805"/>
    <w:rsid w:val="00795CCB"/>
    <w:rsid w:val="00797F15"/>
    <w:rsid w:val="007A2008"/>
    <w:rsid w:val="007B4BD8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379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6552"/>
    <w:rsid w:val="00817F1A"/>
    <w:rsid w:val="00820ABD"/>
    <w:rsid w:val="008257CD"/>
    <w:rsid w:val="008277FE"/>
    <w:rsid w:val="00830554"/>
    <w:rsid w:val="008306FB"/>
    <w:rsid w:val="00831D9A"/>
    <w:rsid w:val="00833CA8"/>
    <w:rsid w:val="00834242"/>
    <w:rsid w:val="0084119C"/>
    <w:rsid w:val="0084296F"/>
    <w:rsid w:val="00842D21"/>
    <w:rsid w:val="00844AD2"/>
    <w:rsid w:val="0085557A"/>
    <w:rsid w:val="00855AF9"/>
    <w:rsid w:val="00862FAF"/>
    <w:rsid w:val="00863439"/>
    <w:rsid w:val="008701A5"/>
    <w:rsid w:val="00870783"/>
    <w:rsid w:val="00876E11"/>
    <w:rsid w:val="008777A4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4CA8"/>
    <w:rsid w:val="008B728A"/>
    <w:rsid w:val="008C13A3"/>
    <w:rsid w:val="008C16BF"/>
    <w:rsid w:val="008C2B36"/>
    <w:rsid w:val="008C31C7"/>
    <w:rsid w:val="008C5012"/>
    <w:rsid w:val="008D15CD"/>
    <w:rsid w:val="008D1E7A"/>
    <w:rsid w:val="008D3927"/>
    <w:rsid w:val="008D7D17"/>
    <w:rsid w:val="008E19B5"/>
    <w:rsid w:val="008E3004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2F74"/>
    <w:rsid w:val="009266C2"/>
    <w:rsid w:val="00927A1F"/>
    <w:rsid w:val="00932BD9"/>
    <w:rsid w:val="00932F9F"/>
    <w:rsid w:val="0093305C"/>
    <w:rsid w:val="009333FA"/>
    <w:rsid w:val="00935A72"/>
    <w:rsid w:val="00941C1B"/>
    <w:rsid w:val="009435D1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73D5C"/>
    <w:rsid w:val="0097428B"/>
    <w:rsid w:val="009754D8"/>
    <w:rsid w:val="00977535"/>
    <w:rsid w:val="009829AD"/>
    <w:rsid w:val="009919A8"/>
    <w:rsid w:val="00991E4B"/>
    <w:rsid w:val="009947C9"/>
    <w:rsid w:val="00994FC4"/>
    <w:rsid w:val="009A0A27"/>
    <w:rsid w:val="009A1DFC"/>
    <w:rsid w:val="009A33C4"/>
    <w:rsid w:val="009A56EF"/>
    <w:rsid w:val="009A6C63"/>
    <w:rsid w:val="009A7D8A"/>
    <w:rsid w:val="009B13AD"/>
    <w:rsid w:val="009B6876"/>
    <w:rsid w:val="009B7208"/>
    <w:rsid w:val="009B74EF"/>
    <w:rsid w:val="009C68F9"/>
    <w:rsid w:val="009C7CD4"/>
    <w:rsid w:val="009D4229"/>
    <w:rsid w:val="009D60C9"/>
    <w:rsid w:val="009D638E"/>
    <w:rsid w:val="009E05C3"/>
    <w:rsid w:val="009E0A50"/>
    <w:rsid w:val="009E5125"/>
    <w:rsid w:val="009E7FBB"/>
    <w:rsid w:val="009F1C6B"/>
    <w:rsid w:val="009F3421"/>
    <w:rsid w:val="009F4005"/>
    <w:rsid w:val="009F4883"/>
    <w:rsid w:val="009F5D4D"/>
    <w:rsid w:val="00A10A5E"/>
    <w:rsid w:val="00A14D62"/>
    <w:rsid w:val="00A15182"/>
    <w:rsid w:val="00A21098"/>
    <w:rsid w:val="00A22ACE"/>
    <w:rsid w:val="00A23D2F"/>
    <w:rsid w:val="00A24138"/>
    <w:rsid w:val="00A25BA7"/>
    <w:rsid w:val="00A25CE3"/>
    <w:rsid w:val="00A27DBA"/>
    <w:rsid w:val="00A318BE"/>
    <w:rsid w:val="00A33A6A"/>
    <w:rsid w:val="00A35B7E"/>
    <w:rsid w:val="00A40FE2"/>
    <w:rsid w:val="00A46892"/>
    <w:rsid w:val="00A503F1"/>
    <w:rsid w:val="00A517BA"/>
    <w:rsid w:val="00A51E70"/>
    <w:rsid w:val="00A52500"/>
    <w:rsid w:val="00A544D5"/>
    <w:rsid w:val="00A62D97"/>
    <w:rsid w:val="00A65637"/>
    <w:rsid w:val="00A71347"/>
    <w:rsid w:val="00A72C28"/>
    <w:rsid w:val="00A73449"/>
    <w:rsid w:val="00A74164"/>
    <w:rsid w:val="00A80527"/>
    <w:rsid w:val="00A8121C"/>
    <w:rsid w:val="00A82FC9"/>
    <w:rsid w:val="00A849B3"/>
    <w:rsid w:val="00A84DDF"/>
    <w:rsid w:val="00A85D2B"/>
    <w:rsid w:val="00A9075D"/>
    <w:rsid w:val="00A92EC2"/>
    <w:rsid w:val="00A93CC7"/>
    <w:rsid w:val="00AA244E"/>
    <w:rsid w:val="00AA3B8A"/>
    <w:rsid w:val="00AA66E3"/>
    <w:rsid w:val="00AA74B5"/>
    <w:rsid w:val="00AA7ABA"/>
    <w:rsid w:val="00AB219B"/>
    <w:rsid w:val="00AB6613"/>
    <w:rsid w:val="00AB6CDE"/>
    <w:rsid w:val="00AB6F09"/>
    <w:rsid w:val="00AC3832"/>
    <w:rsid w:val="00AC434E"/>
    <w:rsid w:val="00AC522A"/>
    <w:rsid w:val="00AD1A52"/>
    <w:rsid w:val="00AD7397"/>
    <w:rsid w:val="00AD7D2F"/>
    <w:rsid w:val="00AE090D"/>
    <w:rsid w:val="00AE23FD"/>
    <w:rsid w:val="00AE5F56"/>
    <w:rsid w:val="00AE73AD"/>
    <w:rsid w:val="00AF56BF"/>
    <w:rsid w:val="00AF63ED"/>
    <w:rsid w:val="00AF7551"/>
    <w:rsid w:val="00B0080C"/>
    <w:rsid w:val="00B0111A"/>
    <w:rsid w:val="00B03EC7"/>
    <w:rsid w:val="00B06D87"/>
    <w:rsid w:val="00B13501"/>
    <w:rsid w:val="00B16048"/>
    <w:rsid w:val="00B22764"/>
    <w:rsid w:val="00B22896"/>
    <w:rsid w:val="00B22C09"/>
    <w:rsid w:val="00B22DF4"/>
    <w:rsid w:val="00B24DCD"/>
    <w:rsid w:val="00B25370"/>
    <w:rsid w:val="00B2610A"/>
    <w:rsid w:val="00B27434"/>
    <w:rsid w:val="00B30FC4"/>
    <w:rsid w:val="00B323E7"/>
    <w:rsid w:val="00B33EAF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4014"/>
    <w:rsid w:val="00B66421"/>
    <w:rsid w:val="00B70DAA"/>
    <w:rsid w:val="00B71432"/>
    <w:rsid w:val="00B7174A"/>
    <w:rsid w:val="00B73726"/>
    <w:rsid w:val="00B7621F"/>
    <w:rsid w:val="00B7651F"/>
    <w:rsid w:val="00B83A44"/>
    <w:rsid w:val="00B84B35"/>
    <w:rsid w:val="00B86773"/>
    <w:rsid w:val="00B87359"/>
    <w:rsid w:val="00BA2545"/>
    <w:rsid w:val="00BA3793"/>
    <w:rsid w:val="00BA66A9"/>
    <w:rsid w:val="00BB0C96"/>
    <w:rsid w:val="00BB38D7"/>
    <w:rsid w:val="00BB706C"/>
    <w:rsid w:val="00BB76E2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14011"/>
    <w:rsid w:val="00C24037"/>
    <w:rsid w:val="00C34584"/>
    <w:rsid w:val="00C36B70"/>
    <w:rsid w:val="00C37B12"/>
    <w:rsid w:val="00C37E96"/>
    <w:rsid w:val="00C403D7"/>
    <w:rsid w:val="00C41C93"/>
    <w:rsid w:val="00C56309"/>
    <w:rsid w:val="00C56611"/>
    <w:rsid w:val="00C57186"/>
    <w:rsid w:val="00C57DCA"/>
    <w:rsid w:val="00C647E3"/>
    <w:rsid w:val="00C67FCC"/>
    <w:rsid w:val="00C728C6"/>
    <w:rsid w:val="00C74B98"/>
    <w:rsid w:val="00C80B85"/>
    <w:rsid w:val="00C820A5"/>
    <w:rsid w:val="00C859E6"/>
    <w:rsid w:val="00C86D59"/>
    <w:rsid w:val="00C86EC9"/>
    <w:rsid w:val="00C95A3D"/>
    <w:rsid w:val="00C95A9D"/>
    <w:rsid w:val="00C974DB"/>
    <w:rsid w:val="00CA39AC"/>
    <w:rsid w:val="00CA5DED"/>
    <w:rsid w:val="00CB03C8"/>
    <w:rsid w:val="00CB0902"/>
    <w:rsid w:val="00CB0C96"/>
    <w:rsid w:val="00CB29BE"/>
    <w:rsid w:val="00CB7A6B"/>
    <w:rsid w:val="00CC040C"/>
    <w:rsid w:val="00CC0C88"/>
    <w:rsid w:val="00CC182A"/>
    <w:rsid w:val="00CC5730"/>
    <w:rsid w:val="00CC77D7"/>
    <w:rsid w:val="00CD1729"/>
    <w:rsid w:val="00CD4096"/>
    <w:rsid w:val="00CD455C"/>
    <w:rsid w:val="00CD6AF3"/>
    <w:rsid w:val="00CD6E74"/>
    <w:rsid w:val="00CD753F"/>
    <w:rsid w:val="00CE7614"/>
    <w:rsid w:val="00CF59EC"/>
    <w:rsid w:val="00CF78CC"/>
    <w:rsid w:val="00D00423"/>
    <w:rsid w:val="00D00D93"/>
    <w:rsid w:val="00D0196B"/>
    <w:rsid w:val="00D03432"/>
    <w:rsid w:val="00D040BD"/>
    <w:rsid w:val="00D06470"/>
    <w:rsid w:val="00D16932"/>
    <w:rsid w:val="00D16F0D"/>
    <w:rsid w:val="00D2052F"/>
    <w:rsid w:val="00D21291"/>
    <w:rsid w:val="00D23788"/>
    <w:rsid w:val="00D23C4A"/>
    <w:rsid w:val="00D24B82"/>
    <w:rsid w:val="00D30830"/>
    <w:rsid w:val="00D30CF0"/>
    <w:rsid w:val="00D31E45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6A4B"/>
    <w:rsid w:val="00D677D8"/>
    <w:rsid w:val="00D70931"/>
    <w:rsid w:val="00D7434B"/>
    <w:rsid w:val="00D74598"/>
    <w:rsid w:val="00D760E9"/>
    <w:rsid w:val="00D8330A"/>
    <w:rsid w:val="00D8610E"/>
    <w:rsid w:val="00D90A48"/>
    <w:rsid w:val="00D95A75"/>
    <w:rsid w:val="00DA0601"/>
    <w:rsid w:val="00DA2037"/>
    <w:rsid w:val="00DA45B2"/>
    <w:rsid w:val="00DA554A"/>
    <w:rsid w:val="00DA5C1E"/>
    <w:rsid w:val="00DA6B5F"/>
    <w:rsid w:val="00DB61E7"/>
    <w:rsid w:val="00DC2000"/>
    <w:rsid w:val="00DC2060"/>
    <w:rsid w:val="00DC22E4"/>
    <w:rsid w:val="00DC38CF"/>
    <w:rsid w:val="00DD501B"/>
    <w:rsid w:val="00DD6FC7"/>
    <w:rsid w:val="00DD7EFA"/>
    <w:rsid w:val="00DE0D8A"/>
    <w:rsid w:val="00DE2070"/>
    <w:rsid w:val="00DE450D"/>
    <w:rsid w:val="00DE45E9"/>
    <w:rsid w:val="00DF04C5"/>
    <w:rsid w:val="00DF1E39"/>
    <w:rsid w:val="00DF1ECC"/>
    <w:rsid w:val="00DF2BD5"/>
    <w:rsid w:val="00E01AA2"/>
    <w:rsid w:val="00E0306E"/>
    <w:rsid w:val="00E0648B"/>
    <w:rsid w:val="00E142A0"/>
    <w:rsid w:val="00E23BB5"/>
    <w:rsid w:val="00E26763"/>
    <w:rsid w:val="00E35B1F"/>
    <w:rsid w:val="00E364BA"/>
    <w:rsid w:val="00E446FC"/>
    <w:rsid w:val="00E4786B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2140"/>
    <w:rsid w:val="00E87867"/>
    <w:rsid w:val="00E9031E"/>
    <w:rsid w:val="00E90912"/>
    <w:rsid w:val="00E922DA"/>
    <w:rsid w:val="00E9233E"/>
    <w:rsid w:val="00E945DE"/>
    <w:rsid w:val="00E94C5F"/>
    <w:rsid w:val="00EA03D7"/>
    <w:rsid w:val="00EA1AB3"/>
    <w:rsid w:val="00EA5C38"/>
    <w:rsid w:val="00EA5CE2"/>
    <w:rsid w:val="00EB342B"/>
    <w:rsid w:val="00EB4E28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6B08"/>
    <w:rsid w:val="00F173D0"/>
    <w:rsid w:val="00F22BCA"/>
    <w:rsid w:val="00F332E0"/>
    <w:rsid w:val="00F354E0"/>
    <w:rsid w:val="00F35F98"/>
    <w:rsid w:val="00F35FD4"/>
    <w:rsid w:val="00F3687B"/>
    <w:rsid w:val="00F36DFB"/>
    <w:rsid w:val="00F36F9A"/>
    <w:rsid w:val="00F40077"/>
    <w:rsid w:val="00F407FF"/>
    <w:rsid w:val="00F41FC5"/>
    <w:rsid w:val="00F43F44"/>
    <w:rsid w:val="00F4496D"/>
    <w:rsid w:val="00F44B68"/>
    <w:rsid w:val="00F503C8"/>
    <w:rsid w:val="00F61B74"/>
    <w:rsid w:val="00F65EED"/>
    <w:rsid w:val="00F67232"/>
    <w:rsid w:val="00F675E3"/>
    <w:rsid w:val="00F711BC"/>
    <w:rsid w:val="00F71A83"/>
    <w:rsid w:val="00F72FBA"/>
    <w:rsid w:val="00F74B83"/>
    <w:rsid w:val="00F801C7"/>
    <w:rsid w:val="00F801EF"/>
    <w:rsid w:val="00F80291"/>
    <w:rsid w:val="00F8062E"/>
    <w:rsid w:val="00F8367C"/>
    <w:rsid w:val="00F87026"/>
    <w:rsid w:val="00F871DC"/>
    <w:rsid w:val="00F92FF8"/>
    <w:rsid w:val="00F963A7"/>
    <w:rsid w:val="00FA1ED2"/>
    <w:rsid w:val="00FA3E25"/>
    <w:rsid w:val="00FA4C11"/>
    <w:rsid w:val="00FA60DB"/>
    <w:rsid w:val="00FA6D92"/>
    <w:rsid w:val="00FA7A33"/>
    <w:rsid w:val="00FB1455"/>
    <w:rsid w:val="00FB1492"/>
    <w:rsid w:val="00FB1D1A"/>
    <w:rsid w:val="00FB2C40"/>
    <w:rsid w:val="00FC4019"/>
    <w:rsid w:val="00FC5A81"/>
    <w:rsid w:val="00FC632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5:docId w15:val="{E3092454-AA18-49F3-9C7F-E2FE062E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121658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6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uiPriority w:val="99"/>
    <w:unhideWhenUsed/>
    <w:qFormat/>
    <w:rsid w:val="001216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7223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696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4090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7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29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5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71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120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2066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8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7856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7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6E372-C368-49E7-815F-43D32F13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9</Pages>
  <Words>3267</Words>
  <Characters>18622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423</cp:revision>
  <cp:lastPrinted>2022-03-14T13:47:00Z</cp:lastPrinted>
  <dcterms:created xsi:type="dcterms:W3CDTF">2019-03-11T18:19:00Z</dcterms:created>
  <dcterms:modified xsi:type="dcterms:W3CDTF">2026-09-21T17:50:00Z</dcterms:modified>
</cp:coreProperties>
</file>