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287"/>
        <w:gridCol w:w="5103"/>
      </w:tblGrid>
      <w:tr w:rsidR="00917094" w:rsidRPr="00467ECF" w:rsidTr="000523E0">
        <w:tc>
          <w:tcPr>
            <w:tcW w:w="4287" w:type="dxa"/>
          </w:tcPr>
          <w:p w:rsidR="00917094" w:rsidRPr="00467ECF" w:rsidRDefault="00917094">
            <w:pPr>
              <w:widowControl w:val="0"/>
              <w:spacing w:line="252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</w:tcPr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995BCE" w:rsidRPr="00995BCE" w:rsidRDefault="00995BCE" w:rsidP="00995BCE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995BCE">
              <w:rPr>
                <w:sz w:val="26"/>
                <w:szCs w:val="26"/>
              </w:rPr>
              <w:t>МА МО г.</w:t>
            </w:r>
            <w:r>
              <w:rPr>
                <w:sz w:val="26"/>
                <w:szCs w:val="26"/>
              </w:rPr>
              <w:t xml:space="preserve"> </w:t>
            </w:r>
            <w:r w:rsidRPr="00995BCE">
              <w:rPr>
                <w:sz w:val="26"/>
                <w:szCs w:val="26"/>
              </w:rPr>
              <w:t>Ломоносов</w:t>
            </w:r>
          </w:p>
          <w:p w:rsidR="00FA0994" w:rsidRPr="00FA0994" w:rsidRDefault="00995BCE" w:rsidP="00995BCE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995BCE">
              <w:rPr>
                <w:sz w:val="26"/>
                <w:szCs w:val="26"/>
              </w:rPr>
              <w:t>Дворцовый</w:t>
            </w:r>
            <w:r>
              <w:rPr>
                <w:sz w:val="26"/>
                <w:szCs w:val="26"/>
              </w:rPr>
              <w:t xml:space="preserve"> пр.</w:t>
            </w:r>
            <w:r w:rsidRPr="00995BCE">
              <w:rPr>
                <w:sz w:val="26"/>
                <w:szCs w:val="26"/>
              </w:rPr>
              <w:t>, д</w:t>
            </w:r>
            <w:r>
              <w:rPr>
                <w:sz w:val="26"/>
                <w:szCs w:val="26"/>
              </w:rPr>
              <w:t>.</w:t>
            </w:r>
            <w:r w:rsidRPr="00995BCE">
              <w:rPr>
                <w:sz w:val="26"/>
                <w:szCs w:val="26"/>
              </w:rPr>
              <w:t xml:space="preserve"> 40</w:t>
            </w:r>
            <w:r w:rsidR="000A5DA2">
              <w:rPr>
                <w:sz w:val="26"/>
                <w:szCs w:val="26"/>
              </w:rPr>
              <w:t>,</w:t>
            </w:r>
          </w:p>
          <w:p w:rsidR="00FA0994" w:rsidRDefault="00995BCE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995BCE">
              <w:rPr>
                <w:sz w:val="26"/>
                <w:szCs w:val="26"/>
              </w:rPr>
              <w:t>Ломоносов</w:t>
            </w:r>
            <w:r>
              <w:rPr>
                <w:sz w:val="26"/>
                <w:szCs w:val="26"/>
              </w:rPr>
              <w:t>,</w:t>
            </w:r>
            <w:r w:rsidRPr="00995BCE">
              <w:rPr>
                <w:sz w:val="26"/>
                <w:szCs w:val="26"/>
              </w:rPr>
              <w:t xml:space="preserve"> </w:t>
            </w:r>
            <w:r w:rsidR="000A5DA2" w:rsidRPr="000A5DA2">
              <w:rPr>
                <w:sz w:val="26"/>
                <w:szCs w:val="26"/>
              </w:rPr>
              <w:t>Санкт-Петербург</w:t>
            </w:r>
            <w:r w:rsidR="000A5DA2">
              <w:rPr>
                <w:sz w:val="26"/>
                <w:szCs w:val="26"/>
              </w:rPr>
              <w:t xml:space="preserve">, </w:t>
            </w:r>
            <w:r w:rsidRPr="00995BCE">
              <w:rPr>
                <w:sz w:val="26"/>
                <w:szCs w:val="26"/>
              </w:rPr>
              <w:t>198412</w:t>
            </w:r>
          </w:p>
          <w:p w:rsidR="000A5DA2" w:rsidRDefault="000A5DA2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2E11D8" w:rsidRDefault="002E11D8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2E11D8" w:rsidRDefault="002E11D8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2E11D8" w:rsidRPr="00FA0994" w:rsidRDefault="002E11D8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ИП </w:t>
            </w:r>
            <w:proofErr w:type="spellStart"/>
            <w:r w:rsidRPr="00FA0994">
              <w:rPr>
                <w:sz w:val="26"/>
                <w:szCs w:val="26"/>
              </w:rPr>
              <w:t>Мельничкин</w:t>
            </w:r>
            <w:proofErr w:type="spellEnd"/>
            <w:r w:rsidRPr="00FA0994">
              <w:rPr>
                <w:sz w:val="26"/>
                <w:szCs w:val="26"/>
              </w:rPr>
              <w:t xml:space="preserve"> Евгений Владимирович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ул. Рабочая, д. 59, кв. 4, г. Петухово,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proofErr w:type="spellStart"/>
            <w:r w:rsidRPr="00FA0994">
              <w:rPr>
                <w:sz w:val="26"/>
                <w:szCs w:val="26"/>
              </w:rPr>
              <w:t>Петуховский</w:t>
            </w:r>
            <w:proofErr w:type="spellEnd"/>
            <w:r w:rsidRPr="00FA0994">
              <w:rPr>
                <w:sz w:val="26"/>
                <w:szCs w:val="26"/>
              </w:rPr>
              <w:t xml:space="preserve"> р-н, Курганская обл., 641641</w:t>
            </w:r>
          </w:p>
          <w:p w:rsidR="00917094" w:rsidRPr="00467ECF" w:rsidRDefault="00917094" w:rsidP="00846FEA">
            <w:pPr>
              <w:widowControl w:val="0"/>
              <w:spacing w:line="252" w:lineRule="auto"/>
              <w:rPr>
                <w:iCs/>
                <w:sz w:val="26"/>
                <w:szCs w:val="26"/>
              </w:rPr>
            </w:pPr>
          </w:p>
        </w:tc>
      </w:tr>
    </w:tbl>
    <w:p w:rsidR="00A83A76" w:rsidRDefault="00A83A76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РЕШЕНИЕ</w:t>
      </w: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sz w:val="26"/>
          <w:szCs w:val="26"/>
        </w:rPr>
        <w:t xml:space="preserve">по делу </w:t>
      </w:r>
      <w:r w:rsidRPr="00467ECF">
        <w:rPr>
          <w:b/>
          <w:sz w:val="26"/>
          <w:szCs w:val="26"/>
        </w:rPr>
        <w:t xml:space="preserve">№ </w:t>
      </w:r>
      <w:r w:rsidR="000A5DA2" w:rsidRPr="000A5DA2">
        <w:rPr>
          <w:b/>
          <w:sz w:val="26"/>
          <w:szCs w:val="26"/>
        </w:rPr>
        <w:t>078/06/105-</w:t>
      </w:r>
      <w:r w:rsidR="00995BCE">
        <w:rPr>
          <w:b/>
          <w:sz w:val="26"/>
          <w:szCs w:val="26"/>
        </w:rPr>
        <w:t>1848</w:t>
      </w:r>
      <w:r w:rsidR="000A5DA2" w:rsidRPr="000A5DA2">
        <w:rPr>
          <w:b/>
          <w:sz w:val="26"/>
          <w:szCs w:val="26"/>
        </w:rPr>
        <w:t>/2026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  <w:r w:rsidRPr="00467ECF">
        <w:rPr>
          <w:sz w:val="26"/>
          <w:szCs w:val="26"/>
        </w:rPr>
        <w:t>о нарушении законодательства о контрактной системе</w:t>
      </w:r>
    </w:p>
    <w:p w:rsidR="00937B07" w:rsidRPr="00467ECF" w:rsidRDefault="00937B07" w:rsidP="00917094">
      <w:pPr>
        <w:jc w:val="center"/>
        <w:rPr>
          <w:sz w:val="26"/>
          <w:szCs w:val="26"/>
        </w:rPr>
      </w:pPr>
    </w:p>
    <w:p w:rsidR="00917094" w:rsidRPr="00467ECF" w:rsidRDefault="00995BCE" w:rsidP="00917094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07</w:t>
      </w:r>
      <w:r w:rsidR="00910046" w:rsidRPr="00467ECF">
        <w:rPr>
          <w:sz w:val="26"/>
          <w:szCs w:val="26"/>
        </w:rPr>
        <w:t>.</w:t>
      </w:r>
      <w:r>
        <w:rPr>
          <w:sz w:val="26"/>
          <w:szCs w:val="26"/>
        </w:rPr>
        <w:t>05</w:t>
      </w:r>
      <w:r w:rsidR="00917094" w:rsidRPr="00467ECF">
        <w:rPr>
          <w:sz w:val="26"/>
          <w:szCs w:val="26"/>
        </w:rPr>
        <w:t>.202</w:t>
      </w:r>
      <w:r w:rsidR="000A5DA2">
        <w:rPr>
          <w:sz w:val="26"/>
          <w:szCs w:val="26"/>
        </w:rPr>
        <w:t>6</w:t>
      </w:r>
      <w:r w:rsidR="00917094" w:rsidRPr="00467ECF">
        <w:rPr>
          <w:sz w:val="26"/>
          <w:szCs w:val="26"/>
        </w:rPr>
        <w:t xml:space="preserve">                                                                                               </w:t>
      </w:r>
      <w:r w:rsidR="00467ECF">
        <w:rPr>
          <w:sz w:val="26"/>
          <w:szCs w:val="26"/>
        </w:rPr>
        <w:t xml:space="preserve">      </w:t>
      </w:r>
      <w:r w:rsidR="00917094" w:rsidRPr="00467ECF">
        <w:rPr>
          <w:sz w:val="26"/>
          <w:szCs w:val="26"/>
        </w:rPr>
        <w:t xml:space="preserve"> Санкт-Петербург</w:t>
      </w:r>
    </w:p>
    <w:p w:rsidR="00917094" w:rsidRPr="00467ECF" w:rsidRDefault="00917094" w:rsidP="00917094">
      <w:pPr>
        <w:tabs>
          <w:tab w:val="left" w:pos="0"/>
        </w:tabs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  <w:r w:rsidR="00753DF1" w:rsidRPr="00467ECF">
        <w:rPr>
          <w:sz w:val="26"/>
          <w:szCs w:val="26"/>
        </w:rPr>
        <w:t>в составе:</w:t>
      </w:r>
    </w:p>
    <w:p w:rsidR="00233A41" w:rsidRDefault="00233A41" w:rsidP="00917094">
      <w:pPr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iCs/>
          <w:sz w:val="26"/>
          <w:szCs w:val="26"/>
        </w:rPr>
      </w:pPr>
      <w:r w:rsidRPr="00467ECF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95875" w:rsidRPr="00467ECF">
        <w:rPr>
          <w:sz w:val="26"/>
          <w:szCs w:val="26"/>
        </w:rPr>
        <w:t>(</w:t>
      </w:r>
      <w:proofErr w:type="spellStart"/>
      <w:r w:rsidR="00F95875" w:rsidRPr="00467ECF">
        <w:rPr>
          <w:sz w:val="26"/>
          <w:szCs w:val="26"/>
        </w:rPr>
        <w:t>вх</w:t>
      </w:r>
      <w:proofErr w:type="spellEnd"/>
      <w:r w:rsidR="00F95875" w:rsidRPr="00467ECF">
        <w:rPr>
          <w:sz w:val="26"/>
          <w:szCs w:val="26"/>
        </w:rPr>
        <w:t xml:space="preserve">. № </w:t>
      </w:r>
      <w:r w:rsidR="00995BCE">
        <w:rPr>
          <w:sz w:val="26"/>
          <w:szCs w:val="26"/>
        </w:rPr>
        <w:t>9893</w:t>
      </w:r>
      <w:r w:rsidR="000A5DA2" w:rsidRPr="000A5DA2">
        <w:rPr>
          <w:sz w:val="26"/>
          <w:szCs w:val="26"/>
        </w:rPr>
        <w:t xml:space="preserve">/26 от </w:t>
      </w:r>
      <w:r w:rsidR="00995BCE">
        <w:rPr>
          <w:sz w:val="26"/>
          <w:szCs w:val="26"/>
        </w:rPr>
        <w:t>04</w:t>
      </w:r>
      <w:r w:rsidR="000A5DA2" w:rsidRPr="000A5DA2">
        <w:rPr>
          <w:sz w:val="26"/>
          <w:szCs w:val="26"/>
        </w:rPr>
        <w:t>.</w:t>
      </w:r>
      <w:r w:rsidR="00995BCE">
        <w:rPr>
          <w:sz w:val="26"/>
          <w:szCs w:val="26"/>
        </w:rPr>
        <w:t>05</w:t>
      </w:r>
      <w:r w:rsidR="000A5DA2" w:rsidRPr="000A5DA2">
        <w:rPr>
          <w:sz w:val="26"/>
          <w:szCs w:val="26"/>
        </w:rPr>
        <w:t>.2026</w:t>
      </w:r>
      <w:r w:rsidR="00F95875" w:rsidRPr="00467ECF">
        <w:rPr>
          <w:sz w:val="26"/>
          <w:szCs w:val="26"/>
        </w:rPr>
        <w:t xml:space="preserve">) на </w:t>
      </w:r>
      <w:r w:rsidR="009B3CE8" w:rsidRPr="00467ECF">
        <w:rPr>
          <w:sz w:val="26"/>
          <w:szCs w:val="26"/>
        </w:rPr>
        <w:t xml:space="preserve">действия </w:t>
      </w:r>
      <w:r w:rsidR="00F95875" w:rsidRPr="00467ECF">
        <w:rPr>
          <w:sz w:val="26"/>
          <w:szCs w:val="26"/>
        </w:rPr>
        <w:t>Заказчика</w:t>
      </w:r>
      <w:r w:rsidR="00B97A97" w:rsidRPr="00467ECF">
        <w:rPr>
          <w:sz w:val="26"/>
          <w:szCs w:val="26"/>
        </w:rPr>
        <w:t xml:space="preserve"> </w:t>
      </w:r>
      <w:r w:rsidR="009B3CE8" w:rsidRPr="00467ECF">
        <w:rPr>
          <w:sz w:val="26"/>
          <w:szCs w:val="26"/>
        </w:rPr>
        <w:t xml:space="preserve">при определении (подрядчика, исполнителя) </w:t>
      </w:r>
      <w:r w:rsidR="00354CB0" w:rsidRPr="00467ECF">
        <w:rPr>
          <w:sz w:val="26"/>
          <w:szCs w:val="26"/>
        </w:rPr>
        <w:t xml:space="preserve">путем проведения </w:t>
      </w:r>
      <w:r w:rsidR="00846FEA">
        <w:rPr>
          <w:sz w:val="26"/>
          <w:szCs w:val="26"/>
        </w:rPr>
        <w:t>электронного аукциона</w:t>
      </w:r>
      <w:r w:rsidR="00FA0994" w:rsidRPr="00FA0994">
        <w:rPr>
          <w:sz w:val="26"/>
          <w:szCs w:val="26"/>
        </w:rPr>
        <w:t xml:space="preserve"> на </w:t>
      </w:r>
      <w:r w:rsidR="00995BCE">
        <w:rPr>
          <w:sz w:val="26"/>
          <w:szCs w:val="26"/>
        </w:rPr>
        <w:t>в</w:t>
      </w:r>
      <w:r w:rsidR="00995BCE" w:rsidRPr="00995BCE">
        <w:rPr>
          <w:sz w:val="26"/>
          <w:szCs w:val="26"/>
        </w:rPr>
        <w:t xml:space="preserve">ыполнение работ по ремонту зеленых насаждений (посадка цветов и уход за ними) на территориях зеленых насаждений общего пользования местного значения муниципального образования город Ломоносов (извещение </w:t>
      </w:r>
      <w:r w:rsidR="00995BCE">
        <w:rPr>
          <w:sz w:val="26"/>
          <w:szCs w:val="26"/>
        </w:rPr>
        <w:t xml:space="preserve">номер </w:t>
      </w:r>
      <w:r w:rsidR="00995BCE" w:rsidRPr="00995BCE">
        <w:rPr>
          <w:sz w:val="26"/>
          <w:szCs w:val="26"/>
        </w:rPr>
        <w:t>0172300010026000018</w:t>
      </w:r>
      <w:r w:rsidR="009B3CE8" w:rsidRPr="00467ECF">
        <w:rPr>
          <w:sz w:val="26"/>
          <w:szCs w:val="26"/>
        </w:rPr>
        <w:t xml:space="preserve">) </w:t>
      </w:r>
      <w:r w:rsidRPr="00467ECF">
        <w:rPr>
          <w:sz w:val="26"/>
          <w:szCs w:val="26"/>
        </w:rPr>
        <w:t xml:space="preserve">(далее – </w:t>
      </w:r>
      <w:r w:rsidR="00846FEA">
        <w:rPr>
          <w:sz w:val="26"/>
          <w:szCs w:val="26"/>
        </w:rPr>
        <w:t>аукцион</w:t>
      </w:r>
      <w:r w:rsidRPr="00467ECF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B3CE8" w:rsidRPr="00467ECF">
        <w:rPr>
          <w:sz w:val="26"/>
          <w:szCs w:val="26"/>
        </w:rPr>
        <w:t xml:space="preserve"> – Закон о контрактной системе</w:t>
      </w:r>
      <w:r w:rsidRPr="00467ECF">
        <w:rPr>
          <w:sz w:val="26"/>
          <w:szCs w:val="26"/>
        </w:rPr>
        <w:t>),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УСТАНОВИЛА:</w:t>
      </w:r>
    </w:p>
    <w:p w:rsidR="00917094" w:rsidRPr="00467ECF" w:rsidRDefault="00917094" w:rsidP="00917094">
      <w:pPr>
        <w:jc w:val="center"/>
        <w:outlineLvl w:val="0"/>
        <w:rPr>
          <w:sz w:val="26"/>
          <w:szCs w:val="26"/>
        </w:rPr>
      </w:pPr>
    </w:p>
    <w:p w:rsidR="00917094" w:rsidRPr="00467ECF" w:rsidRDefault="00917094" w:rsidP="00A367FB">
      <w:pPr>
        <w:ind w:right="-5"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Извещение о проведении </w:t>
      </w:r>
      <w:r w:rsidR="00846FEA">
        <w:rPr>
          <w:sz w:val="26"/>
          <w:szCs w:val="26"/>
        </w:rPr>
        <w:t>аукциона</w:t>
      </w:r>
      <w:r w:rsidRPr="00467ECF">
        <w:rPr>
          <w:sz w:val="26"/>
          <w:szCs w:val="26"/>
        </w:rPr>
        <w:t xml:space="preserve"> размещено </w:t>
      </w:r>
      <w:r w:rsidR="00995BCE">
        <w:rPr>
          <w:sz w:val="26"/>
          <w:szCs w:val="26"/>
        </w:rPr>
        <w:t>17</w:t>
      </w:r>
      <w:r w:rsidR="0011016E" w:rsidRPr="00467ECF">
        <w:rPr>
          <w:sz w:val="26"/>
          <w:szCs w:val="26"/>
        </w:rPr>
        <w:t>.</w:t>
      </w:r>
      <w:r w:rsidR="00EC4DFB">
        <w:rPr>
          <w:sz w:val="26"/>
          <w:szCs w:val="26"/>
        </w:rPr>
        <w:t>0</w:t>
      </w:r>
      <w:r w:rsidR="00B077EB">
        <w:rPr>
          <w:sz w:val="26"/>
          <w:szCs w:val="26"/>
        </w:rPr>
        <w:t>4</w:t>
      </w:r>
      <w:r w:rsidR="0011016E" w:rsidRPr="00467ECF">
        <w:rPr>
          <w:sz w:val="26"/>
          <w:szCs w:val="26"/>
        </w:rPr>
        <w:t>.202</w:t>
      </w:r>
      <w:r w:rsidR="00B077EB">
        <w:rPr>
          <w:sz w:val="26"/>
          <w:szCs w:val="26"/>
        </w:rPr>
        <w:t>6</w:t>
      </w:r>
      <w:r w:rsidR="0011016E" w:rsidRPr="00467ECF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 xml:space="preserve">на Официальном сайте Единой информационной системы в сфере закупок www.zakupki.gov.ru, номер извещения </w:t>
      </w:r>
      <w:r w:rsidR="00995BCE" w:rsidRPr="00995BCE">
        <w:rPr>
          <w:sz w:val="26"/>
          <w:szCs w:val="26"/>
        </w:rPr>
        <w:t>0172300010026000018</w:t>
      </w:r>
      <w:r w:rsidRPr="00467ECF">
        <w:rPr>
          <w:sz w:val="26"/>
          <w:szCs w:val="26"/>
        </w:rPr>
        <w:t xml:space="preserve">. Начальная (максимальная) цена контракта – </w:t>
      </w:r>
      <w:r w:rsidR="00D05F46">
        <w:rPr>
          <w:sz w:val="26"/>
          <w:szCs w:val="26"/>
        </w:rPr>
        <w:br/>
      </w:r>
      <w:r w:rsidR="00995BCE" w:rsidRPr="00995BCE">
        <w:rPr>
          <w:sz w:val="26"/>
          <w:szCs w:val="26"/>
        </w:rPr>
        <w:t>6 563 714,75</w:t>
      </w:r>
      <w:r w:rsidR="00995BCE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>рублей.</w:t>
      </w:r>
    </w:p>
    <w:p w:rsidR="00B87EE3" w:rsidRPr="00B87EE3" w:rsidRDefault="00B97A97" w:rsidP="000523E0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lastRenderedPageBreak/>
        <w:t xml:space="preserve">В жалобе Заявитель указывает на неправомерные действия </w:t>
      </w:r>
      <w:r w:rsidR="00467ECF" w:rsidRPr="00B87EE3">
        <w:rPr>
          <w:sz w:val="26"/>
          <w:szCs w:val="26"/>
        </w:rPr>
        <w:t>Заказчика</w:t>
      </w:r>
      <w:r w:rsidRPr="00B87EE3">
        <w:rPr>
          <w:sz w:val="26"/>
          <w:szCs w:val="26"/>
        </w:rPr>
        <w:t>, выразившиеся, по мнению Заявителя, в</w:t>
      </w:r>
      <w:r w:rsidR="000523E0">
        <w:rPr>
          <w:sz w:val="26"/>
          <w:szCs w:val="26"/>
        </w:rPr>
        <w:t xml:space="preserve"> </w:t>
      </w:r>
      <w:proofErr w:type="spellStart"/>
      <w:r w:rsidR="00B077EB">
        <w:rPr>
          <w:sz w:val="26"/>
          <w:szCs w:val="26"/>
        </w:rPr>
        <w:t>не</w:t>
      </w:r>
      <w:r w:rsidR="00E551FD">
        <w:rPr>
          <w:sz w:val="26"/>
          <w:szCs w:val="26"/>
        </w:rPr>
        <w:t>установлении</w:t>
      </w:r>
      <w:proofErr w:type="spellEnd"/>
      <w:r w:rsidR="00E551FD">
        <w:rPr>
          <w:sz w:val="26"/>
          <w:szCs w:val="26"/>
        </w:rPr>
        <w:t xml:space="preserve"> дополнительных требований</w:t>
      </w:r>
      <w:r w:rsidR="00B87EE3" w:rsidRPr="00B87EE3">
        <w:rPr>
          <w:sz w:val="26"/>
          <w:szCs w:val="26"/>
        </w:rPr>
        <w:t>.</w:t>
      </w:r>
    </w:p>
    <w:p w:rsidR="00B97A97" w:rsidRPr="00B87EE3" w:rsidRDefault="00B97A97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917094" w:rsidRPr="00B87EE3" w:rsidRDefault="00917094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Информация, изложенная в жалобе, представленные документы подтверждают следующие обстоятельства</w:t>
      </w:r>
      <w:r w:rsidR="00B87EE3" w:rsidRPr="00B87EE3">
        <w:rPr>
          <w:sz w:val="26"/>
          <w:szCs w:val="26"/>
        </w:rPr>
        <w:t>.</w:t>
      </w:r>
    </w:p>
    <w:p w:rsidR="00917094" w:rsidRPr="00467ECF" w:rsidRDefault="00917094" w:rsidP="00A367FB">
      <w:pPr>
        <w:ind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Частью 2 ст. 8 Закона о контрактной системе запрещается совершение</w:t>
      </w:r>
      <w:r w:rsidRPr="00467ECF">
        <w:rPr>
          <w:sz w:val="26"/>
          <w:szCs w:val="26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В соответствии с </w:t>
      </w:r>
      <w:proofErr w:type="spellStart"/>
      <w:r w:rsidRPr="001D34A5">
        <w:rPr>
          <w:sz w:val="26"/>
          <w:szCs w:val="26"/>
        </w:rPr>
        <w:t>п.п</w:t>
      </w:r>
      <w:proofErr w:type="spellEnd"/>
      <w:r w:rsidRPr="001D34A5">
        <w:rPr>
          <w:sz w:val="26"/>
          <w:szCs w:val="26"/>
        </w:rPr>
        <w:t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а) сопровождение такого указания словами «или эквивалент»;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</w:t>
      </w:r>
      <w:r w:rsidRPr="001D34A5">
        <w:rPr>
          <w:sz w:val="26"/>
          <w:szCs w:val="26"/>
        </w:rPr>
        <w:lastRenderedPageBreak/>
        <w:t>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финансовых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опыта работы, связанного с предметом контракта, и деловой репутации;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Согласно п. 9 Постановления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в случае осуществления Закупки по строительству некапитального строения, сооружения (строений, сооружений), благоустройству территории, Заказчик устанавливает дополнительные требования о наличии у участника закупки следующего опыта выполнения работ: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lastRenderedPageBreak/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Цена выполненных работ по договорам, предусмотренных пунктами 1 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Согласно ч. 4 ст. 31 Закона о контрактной системе в случае установления Правительством Российской Федерации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В силу ч. 5 ст. 31 Закона о контрактной системе информация об установленных требованиях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2E11D8" w:rsidRPr="00386995" w:rsidRDefault="002E11D8" w:rsidP="002E11D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Объектом за</w:t>
      </w:r>
      <w:r>
        <w:rPr>
          <w:sz w:val="26"/>
          <w:szCs w:val="26"/>
        </w:rPr>
        <w:t xml:space="preserve">купки является выполнение работ, которые в соответствии с </w:t>
      </w:r>
      <w:r w:rsidRPr="00FF5894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FF5894">
        <w:rPr>
          <w:sz w:val="26"/>
          <w:szCs w:val="26"/>
        </w:rPr>
        <w:t xml:space="preserve"> Правительства Санкт-Петербурга от 09.11.2016 № 961 </w:t>
      </w:r>
      <w:r>
        <w:rPr>
          <w:sz w:val="26"/>
          <w:szCs w:val="26"/>
        </w:rPr>
        <w:t>«</w:t>
      </w:r>
      <w:r w:rsidRPr="00FF5894">
        <w:rPr>
          <w:sz w:val="26"/>
          <w:szCs w:val="26"/>
        </w:rPr>
        <w:t>О Правилах благоустройства территории Санкт-Петербурга и о внесении изменений в некоторые постановления Правительства Санкт-Петербурга</w:t>
      </w:r>
      <w:r>
        <w:rPr>
          <w:sz w:val="26"/>
          <w:szCs w:val="26"/>
        </w:rPr>
        <w:t>» не относятся к благоустройству</w:t>
      </w:r>
      <w:r w:rsidRPr="00386995">
        <w:rPr>
          <w:sz w:val="26"/>
          <w:szCs w:val="26"/>
        </w:rPr>
        <w:t>.</w:t>
      </w:r>
    </w:p>
    <w:p w:rsidR="00FA0994" w:rsidRDefault="00FA09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A0994">
        <w:rPr>
          <w:sz w:val="26"/>
          <w:szCs w:val="26"/>
        </w:rPr>
        <w:t xml:space="preserve">Извещением не предусмотрены дополнительные требования к участникам закупки, следовательно, доводы жалобы являются </w:t>
      </w:r>
      <w:r w:rsidR="002E11D8">
        <w:rPr>
          <w:sz w:val="26"/>
          <w:szCs w:val="26"/>
        </w:rPr>
        <w:t>не</w:t>
      </w:r>
      <w:r w:rsidRPr="00FA0994">
        <w:rPr>
          <w:sz w:val="26"/>
          <w:szCs w:val="26"/>
        </w:rPr>
        <w:t>обоснованными.</w:t>
      </w:r>
    </w:p>
    <w:p w:rsidR="00917094" w:rsidRPr="00467ECF" w:rsidRDefault="009170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>Комиссия УФАС, руководствуясь ст. 99, 10</w:t>
      </w:r>
      <w:r w:rsidR="00E131C8" w:rsidRPr="00467ECF">
        <w:rPr>
          <w:sz w:val="26"/>
          <w:szCs w:val="26"/>
        </w:rPr>
        <w:t>6 Закона о контрактной системе</w:t>
      </w:r>
      <w:r w:rsidRPr="00467ECF">
        <w:rPr>
          <w:sz w:val="26"/>
          <w:szCs w:val="26"/>
        </w:rPr>
        <w:t>,</w:t>
      </w:r>
    </w:p>
    <w:p w:rsidR="00917094" w:rsidRPr="00467ECF" w:rsidRDefault="00917094" w:rsidP="00AA1B34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 xml:space="preserve">РЕШИЛА: </w:t>
      </w:r>
    </w:p>
    <w:p w:rsidR="00917094" w:rsidRPr="00467ECF" w:rsidRDefault="00917094" w:rsidP="000C010A">
      <w:pPr>
        <w:jc w:val="both"/>
        <w:outlineLvl w:val="1"/>
        <w:rPr>
          <w:sz w:val="26"/>
          <w:szCs w:val="26"/>
        </w:rPr>
      </w:pPr>
    </w:p>
    <w:p w:rsidR="00131D8C" w:rsidRPr="00467ECF" w:rsidRDefault="00917094" w:rsidP="00350E73">
      <w:pPr>
        <w:ind w:right="-5" w:firstLine="720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Признать жалобу </w:t>
      </w:r>
      <w:r w:rsidR="000523E0" w:rsidRPr="000523E0">
        <w:rPr>
          <w:sz w:val="26"/>
          <w:szCs w:val="26"/>
        </w:rPr>
        <w:t xml:space="preserve">ИП </w:t>
      </w:r>
      <w:proofErr w:type="spellStart"/>
      <w:r w:rsidR="000523E0" w:rsidRPr="000523E0">
        <w:rPr>
          <w:sz w:val="26"/>
          <w:szCs w:val="26"/>
        </w:rPr>
        <w:t>Мельничкин</w:t>
      </w:r>
      <w:r w:rsidR="000523E0">
        <w:rPr>
          <w:sz w:val="26"/>
          <w:szCs w:val="26"/>
        </w:rPr>
        <w:t>а</w:t>
      </w:r>
      <w:proofErr w:type="spellEnd"/>
      <w:r w:rsidR="000523E0" w:rsidRPr="000523E0">
        <w:rPr>
          <w:sz w:val="26"/>
          <w:szCs w:val="26"/>
        </w:rPr>
        <w:t xml:space="preserve"> Е.В.</w:t>
      </w:r>
      <w:r w:rsidR="00E131C8" w:rsidRPr="00467ECF">
        <w:rPr>
          <w:sz w:val="26"/>
          <w:szCs w:val="26"/>
        </w:rPr>
        <w:t xml:space="preserve"> </w:t>
      </w:r>
      <w:r w:rsidR="002E11D8">
        <w:rPr>
          <w:sz w:val="26"/>
          <w:szCs w:val="26"/>
        </w:rPr>
        <w:t>не</w:t>
      </w:r>
      <w:r w:rsidRPr="00467ECF">
        <w:rPr>
          <w:sz w:val="26"/>
          <w:szCs w:val="26"/>
        </w:rPr>
        <w:t>обоснованной</w:t>
      </w:r>
      <w:r w:rsidR="00350E73" w:rsidRPr="00350E73">
        <w:rPr>
          <w:sz w:val="26"/>
          <w:szCs w:val="26"/>
        </w:rPr>
        <w:t>.</w:t>
      </w: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A4108" w:rsidRPr="00467ECF" w:rsidRDefault="003A4108" w:rsidP="000C010A">
      <w:pPr>
        <w:ind w:right="-5" w:firstLine="720"/>
        <w:jc w:val="both"/>
        <w:rPr>
          <w:sz w:val="26"/>
          <w:szCs w:val="26"/>
        </w:rPr>
      </w:pPr>
    </w:p>
    <w:p w:rsidR="00FA0994" w:rsidRDefault="00FA0994" w:rsidP="00BA3FFC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</w:p>
    <w:p w:rsidR="00BA3FFC" w:rsidRPr="00467ECF" w:rsidRDefault="00BA3FFC" w:rsidP="00BA3FFC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467ECF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BA3FFC" w:rsidRPr="00467ECF" w:rsidSect="00E131C8">
      <w:headerReference w:type="default" r:id="rId7"/>
      <w:pgSz w:w="11906" w:h="16838"/>
      <w:pgMar w:top="1134" w:right="850" w:bottom="1560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A89" w:rsidRDefault="000D5A89" w:rsidP="00D77781">
      <w:r>
        <w:separator/>
      </w:r>
    </w:p>
  </w:endnote>
  <w:endnote w:type="continuationSeparator" w:id="0">
    <w:p w:rsidR="000D5A89" w:rsidRDefault="000D5A89" w:rsidP="00D7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A89" w:rsidRDefault="000D5A89" w:rsidP="00D77781">
      <w:r>
        <w:separator/>
      </w:r>
    </w:p>
  </w:footnote>
  <w:footnote w:type="continuationSeparator" w:id="0">
    <w:p w:rsidR="000D5A89" w:rsidRDefault="000D5A89" w:rsidP="00D77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459685"/>
      <w:docPartObj>
        <w:docPartGallery w:val="Page Numbers (Top of Page)"/>
        <w:docPartUnique/>
      </w:docPartObj>
    </w:sdtPr>
    <w:sdtEndPr/>
    <w:sdtContent>
      <w:p w:rsidR="00D77781" w:rsidRDefault="00D7778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3A41">
          <w:rPr>
            <w:noProof/>
          </w:rPr>
          <w:t>3</w:t>
        </w:r>
        <w:r>
          <w:fldChar w:fldCharType="end"/>
        </w:r>
      </w:p>
    </w:sdtContent>
  </w:sdt>
  <w:p w:rsidR="00D77781" w:rsidRDefault="00D77781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72"/>
    <w:rsid w:val="00003DE9"/>
    <w:rsid w:val="00017ECB"/>
    <w:rsid w:val="00023EB4"/>
    <w:rsid w:val="000523E0"/>
    <w:rsid w:val="000545FB"/>
    <w:rsid w:val="0006506A"/>
    <w:rsid w:val="000701FC"/>
    <w:rsid w:val="000A5DA2"/>
    <w:rsid w:val="000C010A"/>
    <w:rsid w:val="000C68C5"/>
    <w:rsid w:val="000D3D72"/>
    <w:rsid w:val="000D5A89"/>
    <w:rsid w:val="000E0CF0"/>
    <w:rsid w:val="000E406E"/>
    <w:rsid w:val="0011016E"/>
    <w:rsid w:val="00111286"/>
    <w:rsid w:val="0013048E"/>
    <w:rsid w:val="00131D8C"/>
    <w:rsid w:val="0014008A"/>
    <w:rsid w:val="00174063"/>
    <w:rsid w:val="001A5768"/>
    <w:rsid w:val="001C6560"/>
    <w:rsid w:val="001D34A5"/>
    <w:rsid w:val="001E66C8"/>
    <w:rsid w:val="001F081F"/>
    <w:rsid w:val="001F5CE8"/>
    <w:rsid w:val="00216CAC"/>
    <w:rsid w:val="00233A41"/>
    <w:rsid w:val="00257DE3"/>
    <w:rsid w:val="00283444"/>
    <w:rsid w:val="00292A85"/>
    <w:rsid w:val="0029303F"/>
    <w:rsid w:val="00294C65"/>
    <w:rsid w:val="00295EAD"/>
    <w:rsid w:val="0029698D"/>
    <w:rsid w:val="002B1F1B"/>
    <w:rsid w:val="002B4C5C"/>
    <w:rsid w:val="002B5188"/>
    <w:rsid w:val="002C2CEB"/>
    <w:rsid w:val="002C4D50"/>
    <w:rsid w:val="002E04DB"/>
    <w:rsid w:val="002E11D8"/>
    <w:rsid w:val="002E4114"/>
    <w:rsid w:val="0032594E"/>
    <w:rsid w:val="0034098D"/>
    <w:rsid w:val="00345AD6"/>
    <w:rsid w:val="00347D82"/>
    <w:rsid w:val="00350E73"/>
    <w:rsid w:val="00354CB0"/>
    <w:rsid w:val="003929BA"/>
    <w:rsid w:val="003A086E"/>
    <w:rsid w:val="003A4108"/>
    <w:rsid w:val="003B444F"/>
    <w:rsid w:val="003F74BB"/>
    <w:rsid w:val="004037D6"/>
    <w:rsid w:val="00406408"/>
    <w:rsid w:val="00434849"/>
    <w:rsid w:val="004603E3"/>
    <w:rsid w:val="0046367E"/>
    <w:rsid w:val="00467ECF"/>
    <w:rsid w:val="004723DB"/>
    <w:rsid w:val="00481A64"/>
    <w:rsid w:val="004A0250"/>
    <w:rsid w:val="004D306A"/>
    <w:rsid w:val="004F2809"/>
    <w:rsid w:val="00515E74"/>
    <w:rsid w:val="00544C99"/>
    <w:rsid w:val="00550682"/>
    <w:rsid w:val="00570503"/>
    <w:rsid w:val="00572CC3"/>
    <w:rsid w:val="005856CE"/>
    <w:rsid w:val="00594A44"/>
    <w:rsid w:val="00596CF4"/>
    <w:rsid w:val="005A1517"/>
    <w:rsid w:val="005C044D"/>
    <w:rsid w:val="005D36D3"/>
    <w:rsid w:val="005D5085"/>
    <w:rsid w:val="005F1011"/>
    <w:rsid w:val="005F197E"/>
    <w:rsid w:val="005F5E68"/>
    <w:rsid w:val="005F7774"/>
    <w:rsid w:val="00601B50"/>
    <w:rsid w:val="006023BA"/>
    <w:rsid w:val="00606B04"/>
    <w:rsid w:val="00627950"/>
    <w:rsid w:val="00643555"/>
    <w:rsid w:val="0066077D"/>
    <w:rsid w:val="00664048"/>
    <w:rsid w:val="00673079"/>
    <w:rsid w:val="00673776"/>
    <w:rsid w:val="00676672"/>
    <w:rsid w:val="006B75C1"/>
    <w:rsid w:val="006D4824"/>
    <w:rsid w:val="006D642B"/>
    <w:rsid w:val="006E440C"/>
    <w:rsid w:val="006F5A9F"/>
    <w:rsid w:val="00724A9B"/>
    <w:rsid w:val="00734119"/>
    <w:rsid w:val="00753D90"/>
    <w:rsid w:val="00753DF1"/>
    <w:rsid w:val="00771533"/>
    <w:rsid w:val="00792B2F"/>
    <w:rsid w:val="007B1929"/>
    <w:rsid w:val="007E6E5B"/>
    <w:rsid w:val="007F067E"/>
    <w:rsid w:val="007F2A64"/>
    <w:rsid w:val="007F333D"/>
    <w:rsid w:val="007F70F9"/>
    <w:rsid w:val="00827596"/>
    <w:rsid w:val="008326D0"/>
    <w:rsid w:val="0084577C"/>
    <w:rsid w:val="00846FEA"/>
    <w:rsid w:val="008843C1"/>
    <w:rsid w:val="008B15FF"/>
    <w:rsid w:val="008C7E15"/>
    <w:rsid w:val="008E1C7E"/>
    <w:rsid w:val="008F118A"/>
    <w:rsid w:val="00910046"/>
    <w:rsid w:val="00917094"/>
    <w:rsid w:val="00937B07"/>
    <w:rsid w:val="009450F0"/>
    <w:rsid w:val="00954457"/>
    <w:rsid w:val="00963A0E"/>
    <w:rsid w:val="00971B8F"/>
    <w:rsid w:val="00983AB1"/>
    <w:rsid w:val="0099366F"/>
    <w:rsid w:val="00995BCE"/>
    <w:rsid w:val="009A1ABF"/>
    <w:rsid w:val="009B3CE8"/>
    <w:rsid w:val="009B5CA5"/>
    <w:rsid w:val="009B682E"/>
    <w:rsid w:val="009E1BF6"/>
    <w:rsid w:val="00A01319"/>
    <w:rsid w:val="00A01C00"/>
    <w:rsid w:val="00A143D7"/>
    <w:rsid w:val="00A32D74"/>
    <w:rsid w:val="00A367FB"/>
    <w:rsid w:val="00A41478"/>
    <w:rsid w:val="00A57BDB"/>
    <w:rsid w:val="00A60D3C"/>
    <w:rsid w:val="00A63C92"/>
    <w:rsid w:val="00A82C23"/>
    <w:rsid w:val="00A83A76"/>
    <w:rsid w:val="00A94E52"/>
    <w:rsid w:val="00A96615"/>
    <w:rsid w:val="00AA09A6"/>
    <w:rsid w:val="00AA1B34"/>
    <w:rsid w:val="00AC3519"/>
    <w:rsid w:val="00AD4970"/>
    <w:rsid w:val="00AE291E"/>
    <w:rsid w:val="00B05C4D"/>
    <w:rsid w:val="00B077EB"/>
    <w:rsid w:val="00B17488"/>
    <w:rsid w:val="00B465E0"/>
    <w:rsid w:val="00B87EE3"/>
    <w:rsid w:val="00B96AC6"/>
    <w:rsid w:val="00B97A97"/>
    <w:rsid w:val="00B97C4E"/>
    <w:rsid w:val="00BA3FFC"/>
    <w:rsid w:val="00BA732D"/>
    <w:rsid w:val="00BE2591"/>
    <w:rsid w:val="00C054D7"/>
    <w:rsid w:val="00C1413D"/>
    <w:rsid w:val="00C373BD"/>
    <w:rsid w:val="00C729AC"/>
    <w:rsid w:val="00C72FEB"/>
    <w:rsid w:val="00C74CE6"/>
    <w:rsid w:val="00CB0F2F"/>
    <w:rsid w:val="00CC24C4"/>
    <w:rsid w:val="00CC4A93"/>
    <w:rsid w:val="00CD601E"/>
    <w:rsid w:val="00CE53CC"/>
    <w:rsid w:val="00CF3E78"/>
    <w:rsid w:val="00D02072"/>
    <w:rsid w:val="00D05F46"/>
    <w:rsid w:val="00D308B9"/>
    <w:rsid w:val="00D53652"/>
    <w:rsid w:val="00D571E2"/>
    <w:rsid w:val="00D77781"/>
    <w:rsid w:val="00DA0057"/>
    <w:rsid w:val="00DA606C"/>
    <w:rsid w:val="00DB282F"/>
    <w:rsid w:val="00DC5F1F"/>
    <w:rsid w:val="00DD0AAD"/>
    <w:rsid w:val="00E02DB4"/>
    <w:rsid w:val="00E131C8"/>
    <w:rsid w:val="00E13E7B"/>
    <w:rsid w:val="00E201EB"/>
    <w:rsid w:val="00E23667"/>
    <w:rsid w:val="00E27CF2"/>
    <w:rsid w:val="00E350F5"/>
    <w:rsid w:val="00E54858"/>
    <w:rsid w:val="00E551FD"/>
    <w:rsid w:val="00E560BA"/>
    <w:rsid w:val="00E6029C"/>
    <w:rsid w:val="00E8503B"/>
    <w:rsid w:val="00E92ED9"/>
    <w:rsid w:val="00EA0DAB"/>
    <w:rsid w:val="00EB43DF"/>
    <w:rsid w:val="00EC33DC"/>
    <w:rsid w:val="00EC4DFB"/>
    <w:rsid w:val="00F024BF"/>
    <w:rsid w:val="00F06BD9"/>
    <w:rsid w:val="00F2358A"/>
    <w:rsid w:val="00F646A0"/>
    <w:rsid w:val="00F8267B"/>
    <w:rsid w:val="00F95875"/>
    <w:rsid w:val="00FA0994"/>
    <w:rsid w:val="00FA6743"/>
    <w:rsid w:val="00FB7501"/>
    <w:rsid w:val="00FD0A72"/>
    <w:rsid w:val="00FD0DA9"/>
    <w:rsid w:val="00FE2F48"/>
    <w:rsid w:val="00FE3DDD"/>
    <w:rsid w:val="00F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7F69D8-9C3F-4DA1-BCAF-F6FCA40D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qFormat/>
    <w:locked/>
    <w:rsid w:val="003F5525"/>
    <w:rPr>
      <w:rFonts w:ascii="MS Mincho" w:eastAsia="MS Mincho" w:hAnsi="MS Mincho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qFormat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3F5525"/>
    <w:rPr>
      <w:vertAlign w:val="superscript"/>
    </w:rPr>
  </w:style>
  <w:style w:type="character" w:customStyle="1" w:styleId="-">
    <w:name w:val="Интернет-ссылка"/>
    <w:uiPriority w:val="99"/>
    <w:rsid w:val="00B11993"/>
    <w:rPr>
      <w:rFonts w:cs="Times New Roman"/>
      <w:color w:val="0000FF"/>
      <w:u w:val="single"/>
    </w:rPr>
  </w:style>
  <w:style w:type="character" w:customStyle="1" w:styleId="Bodytext">
    <w:name w:val="Body text_"/>
    <w:link w:val="10"/>
    <w:qFormat/>
    <w:rsid w:val="00D04A81"/>
    <w:rPr>
      <w:sz w:val="26"/>
      <w:szCs w:val="26"/>
      <w:shd w:val="clear" w:color="auto" w:fill="FFFFFF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footnote text"/>
    <w:basedOn w:val="a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68502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1378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0">
    <w:name w:val="Основной текст1"/>
    <w:basedOn w:val="a"/>
    <w:link w:val="Bodytext"/>
    <w:qFormat/>
    <w:rsid w:val="00D04A81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CB0F2F"/>
    <w:rPr>
      <w:color w:val="0563C1" w:themeColor="hyperlink"/>
      <w:u w:val="single"/>
    </w:rPr>
  </w:style>
  <w:style w:type="table" w:styleId="ad">
    <w:name w:val="Table Grid"/>
    <w:aliases w:val="OTR,Сетка таблицы GR"/>
    <w:basedOn w:val="a1"/>
    <w:uiPriority w:val="39"/>
    <w:rsid w:val="00C74CE6"/>
    <w:pPr>
      <w:suppressAutoHyphens w:val="0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45AD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45AD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E54858"/>
    <w:pPr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A09A6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2"/>
    <w:basedOn w:val="a1"/>
    <w:uiPriority w:val="39"/>
    <w:rsid w:val="00B17488"/>
    <w:pPr>
      <w:suppressAutoHyphens w:val="0"/>
    </w:pPr>
    <w:rPr>
      <w:rFonts w:ascii="Times New Roman" w:eastAsia="Times New Roman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354CB0"/>
    <w:pPr>
      <w:suppressAutoHyphens w:val="0"/>
      <w:spacing w:before="100" w:beforeAutospacing="1" w:after="142" w:line="276" w:lineRule="auto"/>
    </w:p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003DE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83000-CA03-43B0-AFF3-D442BEEDC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4</Pages>
  <Words>1453</Words>
  <Characters>8287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</vt:lpstr>
    </vt:vector>
  </TitlesOfParts>
  <Company>КонсультантПлюс Версия 4021.00.31</Company>
  <LinksUpToDate>false</LinksUpToDate>
  <CharactersWithSpaces>9721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dc:title>
  <dc:subject/>
  <dc:creator>Александр</dc:creator>
  <dc:description/>
  <cp:lastModifiedBy>Нечаев Денис Вячеславович</cp:lastModifiedBy>
  <cp:revision>49</cp:revision>
  <cp:lastPrinted>2022-07-26T11:45:00Z</cp:lastPrinted>
  <dcterms:created xsi:type="dcterms:W3CDTF">2023-12-06T13:43:00Z</dcterms:created>
  <dcterms:modified xsi:type="dcterms:W3CDTF">2026-05-13T17:15:00Z</dcterms:modified>
  <dc:language>ru-RU</dc:language>
</cp:coreProperties>
</file>