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5AE" w:rsidRDefault="009C05AE" w:rsidP="00C429FF">
      <w:pPr>
        <w:spacing w:line="340" w:lineRule="exact"/>
        <w:rPr>
          <w:rFonts w:ascii="Times New Roman" w:hAnsi="Times New Roman"/>
          <w:color w:val="000000" w:themeColor="text1"/>
          <w:sz w:val="28"/>
          <w:szCs w:val="28"/>
        </w:rPr>
      </w:pPr>
    </w:p>
    <w:p w:rsidR="00C429FF" w:rsidRDefault="00C429FF" w:rsidP="00C429FF">
      <w:pPr>
        <w:spacing w:line="340" w:lineRule="exact"/>
        <w:rPr>
          <w:rFonts w:ascii="Times New Roman" w:hAnsi="Times New Roman"/>
          <w:color w:val="000000" w:themeColor="text1"/>
          <w:sz w:val="28"/>
          <w:szCs w:val="28"/>
        </w:rPr>
      </w:pPr>
    </w:p>
    <w:p w:rsidR="00C429FF" w:rsidRDefault="00C429FF" w:rsidP="00C429FF">
      <w:pPr>
        <w:pStyle w:val="cee1fbf7edfbe9"/>
        <w:spacing w:line="240" w:lineRule="atLeast"/>
        <w:contextualSpacing/>
        <w:jc w:val="center"/>
        <w:rPr>
          <w:color w:val="000000"/>
          <w:sz w:val="28"/>
          <w:szCs w:val="28"/>
        </w:rPr>
      </w:pPr>
      <w:r>
        <w:rPr>
          <w:rStyle w:val="cef1edeee2edeee9f8f0e8f4f2e0e1e7e0f6e0"/>
          <w:color w:val="000000"/>
          <w:sz w:val="28"/>
          <w:szCs w:val="28"/>
        </w:rPr>
        <w:t>ПРЕДПИСАНИЕ</w:t>
      </w:r>
    </w:p>
    <w:p w:rsidR="00C429FF" w:rsidRDefault="000F7128" w:rsidP="007170A8">
      <w:pPr>
        <w:pStyle w:val="cee1fbf7edfbe9"/>
        <w:spacing w:line="252" w:lineRule="auto"/>
        <w:contextualSpacing/>
        <w:jc w:val="center"/>
        <w:rPr>
          <w:color w:val="000000"/>
          <w:sz w:val="28"/>
          <w:szCs w:val="28"/>
        </w:rPr>
      </w:pPr>
      <w:r w:rsidRPr="00F529ED">
        <w:rPr>
          <w:sz w:val="28"/>
          <w:szCs w:val="28"/>
        </w:rPr>
        <w:t>по делу № 28/06/105-</w:t>
      </w:r>
      <w:r w:rsidR="000A7E6C">
        <w:rPr>
          <w:sz w:val="28"/>
          <w:szCs w:val="28"/>
        </w:rPr>
        <w:t>2148</w:t>
      </w:r>
      <w:r w:rsidRPr="00F529ED">
        <w:rPr>
          <w:sz w:val="28"/>
          <w:szCs w:val="28"/>
        </w:rPr>
        <w:t xml:space="preserve">/2022 </w:t>
      </w:r>
      <w:r w:rsidR="00C429FF">
        <w:rPr>
          <w:rStyle w:val="cef1edeee2edeee9f8f0e8f4f2e0e1e7e0f6e0"/>
          <w:color w:val="000000"/>
          <w:sz w:val="28"/>
          <w:szCs w:val="28"/>
        </w:rPr>
        <w:t xml:space="preserve">об устранении </w:t>
      </w:r>
    </w:p>
    <w:p w:rsidR="00C429FF" w:rsidRDefault="00C429FF" w:rsidP="00C429FF">
      <w:pPr>
        <w:pStyle w:val="cee1fbf7edfbe9"/>
        <w:spacing w:line="252" w:lineRule="auto"/>
        <w:contextualSpacing/>
        <w:jc w:val="center"/>
        <w:rPr>
          <w:rStyle w:val="cef1edeee2edeee9f8f0e8f4f2e0e1e7e0f6e0"/>
          <w:color w:val="000000"/>
          <w:sz w:val="28"/>
          <w:szCs w:val="28"/>
        </w:rPr>
      </w:pPr>
      <w:r>
        <w:rPr>
          <w:rStyle w:val="cef1edeee2edeee9f8f0e8f4f2e0e1e7e0f6e0"/>
          <w:color w:val="000000"/>
          <w:sz w:val="28"/>
          <w:szCs w:val="28"/>
        </w:rPr>
        <w:t xml:space="preserve">нарушений законодательства Российской Федерации </w:t>
      </w:r>
    </w:p>
    <w:tbl>
      <w:tblPr>
        <w:tblW w:w="107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966"/>
        <w:gridCol w:w="985"/>
      </w:tblGrid>
      <w:tr w:rsidR="000F7128" w:rsidRPr="00F529ED" w:rsidTr="00D12689">
        <w:tc>
          <w:tcPr>
            <w:tcW w:w="4789" w:type="dxa"/>
            <w:hideMark/>
          </w:tcPr>
          <w:p w:rsidR="000F7128" w:rsidRPr="00F529ED" w:rsidRDefault="000A7E6C" w:rsidP="000A7E6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  <w:r w:rsidR="000F7128" w:rsidRPr="00F529ED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0F7128" w:rsidRPr="00F529ED">
              <w:rPr>
                <w:rFonts w:ascii="Times New Roman" w:hAnsi="Times New Roman"/>
                <w:sz w:val="28"/>
                <w:szCs w:val="28"/>
              </w:rPr>
              <w:t>.2022</w:t>
            </w:r>
          </w:p>
        </w:tc>
        <w:tc>
          <w:tcPr>
            <w:tcW w:w="5951" w:type="dxa"/>
            <w:gridSpan w:val="2"/>
            <w:hideMark/>
          </w:tcPr>
          <w:p w:rsidR="000F7128" w:rsidRPr="00F529ED" w:rsidRDefault="000F7128" w:rsidP="00D12689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29ED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Москва</w:t>
            </w:r>
          </w:p>
        </w:tc>
      </w:tr>
      <w:tr w:rsidR="000F7128" w:rsidRPr="00F529ED" w:rsidTr="00D12689">
        <w:trPr>
          <w:gridAfter w:val="1"/>
          <w:wAfter w:w="985" w:type="dxa"/>
        </w:trPr>
        <w:tc>
          <w:tcPr>
            <w:tcW w:w="4789" w:type="dxa"/>
          </w:tcPr>
          <w:p w:rsidR="000F7128" w:rsidRPr="00F529ED" w:rsidRDefault="000F7128" w:rsidP="00D1268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6" w:type="dxa"/>
          </w:tcPr>
          <w:p w:rsidR="000F7128" w:rsidRPr="00F529ED" w:rsidRDefault="000F7128" w:rsidP="00D12689">
            <w:pPr>
              <w:spacing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A7E6C" w:rsidRPr="00BE709A" w:rsidRDefault="000F7128" w:rsidP="00876459">
      <w:pPr>
        <w:tabs>
          <w:tab w:val="left" w:pos="567"/>
          <w:tab w:val="left" w:pos="9639"/>
        </w:tabs>
        <w:spacing w:line="307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529ED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:rsidR="000F7128" w:rsidRPr="00C429FF" w:rsidRDefault="00C429FF" w:rsidP="00C429FF">
      <w:pPr>
        <w:tabs>
          <w:tab w:val="left" w:pos="9639"/>
        </w:tabs>
        <w:spacing w:line="307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29FF">
        <w:rPr>
          <w:rFonts w:ascii="Times New Roman" w:hAnsi="Times New Roman"/>
          <w:sz w:val="28"/>
          <w:szCs w:val="28"/>
        </w:rPr>
        <w:t>на основании решения от 30.0</w:t>
      </w:r>
      <w:r>
        <w:rPr>
          <w:rFonts w:ascii="Times New Roman" w:hAnsi="Times New Roman"/>
          <w:sz w:val="28"/>
          <w:szCs w:val="28"/>
        </w:rPr>
        <w:t>6</w:t>
      </w:r>
      <w:r w:rsidRPr="00C429FF">
        <w:rPr>
          <w:rFonts w:ascii="Times New Roman" w:hAnsi="Times New Roman"/>
          <w:sz w:val="28"/>
          <w:szCs w:val="28"/>
        </w:rPr>
        <w:t xml:space="preserve">.2022 </w:t>
      </w:r>
      <w:r w:rsidR="005C12CC">
        <w:rPr>
          <w:rFonts w:ascii="Times New Roman" w:hAnsi="Times New Roman"/>
          <w:sz w:val="28"/>
          <w:szCs w:val="28"/>
        </w:rPr>
        <w:t xml:space="preserve">по делу </w:t>
      </w:r>
      <w:r w:rsidRPr="00C429FF">
        <w:rPr>
          <w:rFonts w:ascii="Times New Roman" w:hAnsi="Times New Roman"/>
          <w:sz w:val="28"/>
          <w:szCs w:val="28"/>
        </w:rPr>
        <w:t xml:space="preserve">№ </w:t>
      </w:r>
      <w:r w:rsidRPr="00F529ED">
        <w:rPr>
          <w:rFonts w:ascii="Times New Roman" w:hAnsi="Times New Roman"/>
          <w:sz w:val="28"/>
          <w:szCs w:val="28"/>
        </w:rPr>
        <w:t>28/06/105-</w:t>
      </w:r>
      <w:r>
        <w:rPr>
          <w:rFonts w:ascii="Times New Roman" w:hAnsi="Times New Roman"/>
          <w:sz w:val="28"/>
          <w:szCs w:val="28"/>
        </w:rPr>
        <w:t xml:space="preserve">2148/2022, </w:t>
      </w:r>
      <w:r w:rsidRPr="00C429FF">
        <w:rPr>
          <w:rFonts w:ascii="Times New Roman" w:hAnsi="Times New Roman"/>
          <w:sz w:val="28"/>
          <w:szCs w:val="28"/>
        </w:rPr>
        <w:t xml:space="preserve">принятого Комиссией по итогам рассмотрения жалобы </w:t>
      </w:r>
      <w:r w:rsidR="00C73865" w:rsidRPr="00C73865">
        <w:rPr>
          <w:rFonts w:ascii="Times New Roman" w:hAnsi="Times New Roman"/>
          <w:sz w:val="28"/>
          <w:szCs w:val="28"/>
        </w:rPr>
        <w:t>ООО «</w:t>
      </w:r>
      <w:proofErr w:type="spellStart"/>
      <w:r w:rsidR="00C73865" w:rsidRPr="00C73865">
        <w:rPr>
          <w:rFonts w:ascii="Times New Roman" w:hAnsi="Times New Roman"/>
          <w:sz w:val="28"/>
          <w:szCs w:val="28"/>
        </w:rPr>
        <w:t>СтройБиоЛаб</w:t>
      </w:r>
      <w:proofErr w:type="spellEnd"/>
      <w:r w:rsidR="00C73865" w:rsidRPr="00C73865">
        <w:rPr>
          <w:rFonts w:ascii="Times New Roman" w:hAnsi="Times New Roman"/>
          <w:sz w:val="28"/>
          <w:szCs w:val="28"/>
        </w:rPr>
        <w:t>»</w:t>
      </w:r>
      <w:r w:rsidR="00C73865">
        <w:rPr>
          <w:rFonts w:ascii="Times New Roman" w:hAnsi="Times New Roman"/>
          <w:sz w:val="28"/>
          <w:szCs w:val="28"/>
        </w:rPr>
        <w:t xml:space="preserve"> </w:t>
      </w:r>
      <w:r w:rsidR="005C12CC">
        <w:rPr>
          <w:rFonts w:ascii="Times New Roman" w:hAnsi="Times New Roman"/>
          <w:sz w:val="28"/>
          <w:szCs w:val="28"/>
        </w:rPr>
        <w:t xml:space="preserve">               </w:t>
      </w:r>
      <w:r w:rsidR="000F7128" w:rsidRPr="00F529ED">
        <w:rPr>
          <w:rFonts w:ascii="Times New Roman" w:hAnsi="Times New Roman"/>
          <w:sz w:val="28"/>
          <w:szCs w:val="28"/>
        </w:rPr>
        <w:t xml:space="preserve">на действия </w:t>
      </w:r>
      <w:r w:rsidR="00C80F9F">
        <w:rPr>
          <w:rFonts w:ascii="Times New Roman" w:hAnsi="Times New Roman"/>
          <w:sz w:val="28"/>
          <w:szCs w:val="28"/>
        </w:rPr>
        <w:t>к</w:t>
      </w:r>
      <w:r w:rsidR="000F7128" w:rsidRPr="0027003B">
        <w:rPr>
          <w:rFonts w:ascii="Times New Roman" w:hAnsi="Times New Roman"/>
          <w:sz w:val="28"/>
          <w:szCs w:val="28"/>
        </w:rPr>
        <w:t>омисси</w:t>
      </w:r>
      <w:r w:rsidR="000F7128">
        <w:rPr>
          <w:rFonts w:ascii="Times New Roman" w:hAnsi="Times New Roman"/>
          <w:sz w:val="28"/>
          <w:szCs w:val="28"/>
        </w:rPr>
        <w:t>и</w:t>
      </w:r>
      <w:r w:rsidR="000F7128" w:rsidRPr="0027003B">
        <w:rPr>
          <w:rFonts w:ascii="Times New Roman" w:hAnsi="Times New Roman"/>
          <w:sz w:val="28"/>
          <w:szCs w:val="28"/>
        </w:rPr>
        <w:t xml:space="preserve"> по осуществлению закупок</w:t>
      </w:r>
      <w:r w:rsidR="000F7128">
        <w:rPr>
          <w:rFonts w:ascii="Times New Roman" w:hAnsi="Times New Roman"/>
          <w:sz w:val="28"/>
          <w:szCs w:val="28"/>
        </w:rPr>
        <w:t xml:space="preserve"> </w:t>
      </w:r>
      <w:r w:rsidR="002216AE" w:rsidRPr="002216AE">
        <w:rPr>
          <w:rFonts w:ascii="Times New Roman" w:hAnsi="Times New Roman"/>
          <w:sz w:val="28"/>
          <w:szCs w:val="28"/>
        </w:rPr>
        <w:t xml:space="preserve">ФБУН НИИ эпидемиологии </w:t>
      </w: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2216AE" w:rsidRPr="002216AE">
        <w:rPr>
          <w:rFonts w:ascii="Times New Roman" w:hAnsi="Times New Roman"/>
          <w:sz w:val="28"/>
          <w:szCs w:val="28"/>
        </w:rPr>
        <w:t xml:space="preserve">и микробиологии имени Пастера </w:t>
      </w:r>
      <w:r w:rsidR="000F7128" w:rsidRPr="00F529ED">
        <w:rPr>
          <w:rFonts w:ascii="Times New Roman" w:hAnsi="Times New Roman"/>
          <w:color w:val="000000"/>
          <w:sz w:val="28"/>
          <w:szCs w:val="28"/>
        </w:rPr>
        <w:t xml:space="preserve">(далее – </w:t>
      </w:r>
      <w:r w:rsidR="000F7128" w:rsidRPr="0027003B">
        <w:rPr>
          <w:rFonts w:ascii="Times New Roman" w:hAnsi="Times New Roman"/>
          <w:color w:val="000000"/>
          <w:sz w:val="28"/>
          <w:szCs w:val="28"/>
        </w:rPr>
        <w:t>Комиссия по осуществлению закупок</w:t>
      </w:r>
      <w:r w:rsidR="000F7128">
        <w:rPr>
          <w:rFonts w:ascii="Times New Roman" w:hAnsi="Times New Roman"/>
          <w:color w:val="000000"/>
          <w:sz w:val="28"/>
          <w:szCs w:val="28"/>
        </w:rPr>
        <w:t>)</w:t>
      </w:r>
      <w:r w:rsidR="005E10F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F7128" w:rsidRPr="00F529ED">
        <w:rPr>
          <w:rFonts w:ascii="Times New Roman" w:hAnsi="Times New Roman"/>
          <w:color w:val="000000"/>
          <w:sz w:val="28"/>
          <w:szCs w:val="28"/>
        </w:rPr>
        <w:t xml:space="preserve">при проведении  </w:t>
      </w:r>
      <w:r w:rsidR="002216AE" w:rsidRPr="002216AE">
        <w:rPr>
          <w:rFonts w:ascii="Times New Roman" w:hAnsi="Times New Roman"/>
          <w:color w:val="000000"/>
          <w:sz w:val="28"/>
          <w:szCs w:val="28"/>
        </w:rPr>
        <w:t>Федеральн</w:t>
      </w:r>
      <w:r w:rsidR="002216AE">
        <w:rPr>
          <w:rFonts w:ascii="Times New Roman" w:hAnsi="Times New Roman"/>
          <w:color w:val="000000"/>
          <w:sz w:val="28"/>
          <w:szCs w:val="28"/>
        </w:rPr>
        <w:t>ой</w:t>
      </w:r>
      <w:r w:rsidR="002216AE" w:rsidRPr="002216AE">
        <w:rPr>
          <w:rFonts w:ascii="Times New Roman" w:hAnsi="Times New Roman"/>
          <w:color w:val="000000"/>
          <w:sz w:val="28"/>
          <w:szCs w:val="28"/>
        </w:rPr>
        <w:t xml:space="preserve"> служб</w:t>
      </w:r>
      <w:r w:rsidR="002216AE">
        <w:rPr>
          <w:rFonts w:ascii="Times New Roman" w:hAnsi="Times New Roman"/>
          <w:color w:val="000000"/>
          <w:sz w:val="28"/>
          <w:szCs w:val="28"/>
        </w:rPr>
        <w:t>ой</w:t>
      </w:r>
      <w:r w:rsidR="002216AE" w:rsidRPr="002216AE">
        <w:rPr>
          <w:rFonts w:ascii="Times New Roman" w:hAnsi="Times New Roman"/>
          <w:color w:val="000000"/>
          <w:sz w:val="28"/>
          <w:szCs w:val="28"/>
        </w:rPr>
        <w:t xml:space="preserve"> по надзору в</w:t>
      </w:r>
      <w:r>
        <w:rPr>
          <w:rFonts w:ascii="Times New Roman" w:hAnsi="Times New Roman"/>
          <w:color w:val="000000"/>
          <w:sz w:val="28"/>
          <w:szCs w:val="28"/>
        </w:rPr>
        <w:t xml:space="preserve"> сфере защиты прав потребителей </w:t>
      </w:r>
      <w:r w:rsidR="002216AE" w:rsidRPr="002216AE">
        <w:rPr>
          <w:rFonts w:ascii="Times New Roman" w:hAnsi="Times New Roman"/>
          <w:color w:val="000000"/>
          <w:sz w:val="28"/>
          <w:szCs w:val="28"/>
        </w:rPr>
        <w:t xml:space="preserve">и благополучия человека </w:t>
      </w:r>
      <w:r w:rsidR="00E650C2">
        <w:rPr>
          <w:rFonts w:ascii="Times New Roman" w:hAnsi="Times New Roman"/>
          <w:sz w:val="28"/>
          <w:szCs w:val="28"/>
        </w:rPr>
        <w:t>(далее – Заказчик),</w:t>
      </w:r>
      <w:r w:rsidR="002216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216AE" w:rsidRPr="002216AE">
        <w:rPr>
          <w:rFonts w:ascii="Times New Roman" w:hAnsi="Times New Roman"/>
          <w:sz w:val="28"/>
          <w:szCs w:val="28"/>
        </w:rPr>
        <w:t>ФБУН НИИ эпидемиологии и микробиологии имени Пастера</w:t>
      </w:r>
      <w:r w:rsidR="002216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2216AE">
        <w:rPr>
          <w:rFonts w:ascii="Times New Roman" w:hAnsi="Times New Roman"/>
          <w:sz w:val="28"/>
          <w:szCs w:val="28"/>
        </w:rPr>
        <w:t>(далее – Уполномоченный орган),</w:t>
      </w:r>
      <w:r w:rsidR="00C80F9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F7128" w:rsidRPr="0027003B">
        <w:rPr>
          <w:rFonts w:ascii="Times New Roman" w:hAnsi="Times New Roman"/>
          <w:color w:val="000000"/>
          <w:sz w:val="28"/>
          <w:szCs w:val="28"/>
        </w:rPr>
        <w:t>Комисси</w:t>
      </w:r>
      <w:r w:rsidR="000F7128">
        <w:rPr>
          <w:rFonts w:ascii="Times New Roman" w:hAnsi="Times New Roman"/>
          <w:color w:val="000000"/>
          <w:sz w:val="28"/>
          <w:szCs w:val="28"/>
        </w:rPr>
        <w:t>ей</w:t>
      </w:r>
      <w:r w:rsidR="000F7128" w:rsidRPr="0027003B">
        <w:rPr>
          <w:rFonts w:ascii="Times New Roman" w:hAnsi="Times New Roman"/>
          <w:color w:val="000000"/>
          <w:sz w:val="28"/>
          <w:szCs w:val="28"/>
        </w:rPr>
        <w:t xml:space="preserve"> по осуществлению закупок</w:t>
      </w:r>
      <w:r w:rsidR="000F7128" w:rsidRPr="00F529E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2216AE" w:rsidRPr="00C73865">
        <w:rPr>
          <w:rFonts w:ascii="Times New Roman" w:hAnsi="Times New Roman"/>
          <w:sz w:val="28"/>
          <w:szCs w:val="28"/>
        </w:rPr>
        <w:t>ООО «РТС-тендер»</w:t>
      </w:r>
      <w:r w:rsidR="002216AE">
        <w:rPr>
          <w:rFonts w:ascii="Times New Roman" w:hAnsi="Times New Roman"/>
          <w:sz w:val="28"/>
          <w:szCs w:val="28"/>
        </w:rPr>
        <w:t xml:space="preserve"> </w:t>
      </w:r>
      <w:r w:rsidR="000F7128" w:rsidRPr="00F529ED">
        <w:rPr>
          <w:rFonts w:ascii="Times New Roman" w:hAnsi="Times New Roman"/>
          <w:sz w:val="28"/>
          <w:szCs w:val="28"/>
        </w:rPr>
        <w:t xml:space="preserve">(далее – Оператор электронной площадки) </w:t>
      </w:r>
      <w:r w:rsidR="002216AE">
        <w:rPr>
          <w:rFonts w:ascii="Times New Roman" w:hAnsi="Times New Roman"/>
          <w:sz w:val="28"/>
          <w:szCs w:val="28"/>
        </w:rPr>
        <w:t>о</w:t>
      </w:r>
      <w:r w:rsidR="002216AE" w:rsidRPr="002216AE">
        <w:rPr>
          <w:rFonts w:ascii="Times New Roman" w:hAnsi="Times New Roman"/>
          <w:sz w:val="28"/>
          <w:szCs w:val="28"/>
        </w:rPr>
        <w:t>ткрыт</w:t>
      </w:r>
      <w:r w:rsidR="002216AE">
        <w:rPr>
          <w:rFonts w:ascii="Times New Roman" w:hAnsi="Times New Roman"/>
          <w:sz w:val="28"/>
          <w:szCs w:val="28"/>
        </w:rPr>
        <w:t>ого</w:t>
      </w:r>
      <w:r w:rsidR="002216AE" w:rsidRPr="002216AE">
        <w:rPr>
          <w:rFonts w:ascii="Times New Roman" w:hAnsi="Times New Roman"/>
          <w:sz w:val="28"/>
          <w:szCs w:val="28"/>
        </w:rPr>
        <w:t xml:space="preserve"> конкурс</w:t>
      </w:r>
      <w:r w:rsidR="002216AE">
        <w:rPr>
          <w:rFonts w:ascii="Times New Roman" w:hAnsi="Times New Roman"/>
          <w:sz w:val="28"/>
          <w:szCs w:val="28"/>
        </w:rPr>
        <w:t>а</w:t>
      </w:r>
      <w:r w:rsidR="002216AE" w:rsidRPr="002216AE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2216AE">
        <w:rPr>
          <w:rFonts w:ascii="Times New Roman" w:hAnsi="Times New Roman"/>
          <w:sz w:val="28"/>
          <w:szCs w:val="28"/>
        </w:rPr>
        <w:t xml:space="preserve"> на в</w:t>
      </w:r>
      <w:r w:rsidR="002216AE" w:rsidRPr="002216AE">
        <w:rPr>
          <w:rFonts w:ascii="Times New Roman" w:hAnsi="Times New Roman"/>
          <w:sz w:val="28"/>
          <w:szCs w:val="28"/>
        </w:rPr>
        <w:t xml:space="preserve">ыполнение </w:t>
      </w:r>
      <w:r w:rsidR="002742C6">
        <w:rPr>
          <w:rFonts w:ascii="Times New Roman" w:hAnsi="Times New Roman"/>
          <w:sz w:val="28"/>
          <w:szCs w:val="28"/>
        </w:rPr>
        <w:t xml:space="preserve">работ по подготовке </w:t>
      </w:r>
      <w:r w:rsidR="002216AE" w:rsidRPr="002216AE">
        <w:rPr>
          <w:rFonts w:ascii="Times New Roman" w:hAnsi="Times New Roman"/>
          <w:sz w:val="28"/>
          <w:szCs w:val="28"/>
        </w:rPr>
        <w:t xml:space="preserve">инженерных изысканий, проектной и рабочей документации проектно-изыскательских работ в целях строительства объекта капитального строительства: </w:t>
      </w:r>
      <w:r w:rsidR="002216AE">
        <w:rPr>
          <w:rFonts w:ascii="Times New Roman" w:hAnsi="Times New Roman"/>
          <w:sz w:val="28"/>
          <w:szCs w:val="28"/>
        </w:rPr>
        <w:t>«</w:t>
      </w:r>
      <w:r w:rsidR="002216AE" w:rsidRPr="002216AE">
        <w:rPr>
          <w:rFonts w:ascii="Times New Roman" w:hAnsi="Times New Roman"/>
          <w:sz w:val="28"/>
          <w:szCs w:val="28"/>
        </w:rPr>
        <w:t>Строительство комплекса зданий ФБУН НИИ эпидемиологии и микробиологии имени Пастера</w:t>
      </w:r>
      <w:r w:rsidR="002216AE">
        <w:rPr>
          <w:rFonts w:ascii="Times New Roman" w:hAnsi="Times New Roman"/>
          <w:sz w:val="28"/>
          <w:szCs w:val="28"/>
        </w:rPr>
        <w:t>»</w:t>
      </w:r>
      <w:r w:rsidR="00C80F9F" w:rsidRPr="00C80F9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F7128" w:rsidRPr="00F529ED">
        <w:rPr>
          <w:rFonts w:ascii="Times New Roman" w:hAnsi="Times New Roman"/>
          <w:color w:val="000000"/>
          <w:sz w:val="28"/>
          <w:szCs w:val="28"/>
        </w:rPr>
        <w:t xml:space="preserve">(номер извещения  в единой информационной системе в сфере закупок www.zakupki.gov.ru (далее – ЕИС) – </w:t>
      </w:r>
      <w:r w:rsidR="002216AE" w:rsidRPr="002216AE">
        <w:rPr>
          <w:rFonts w:ascii="Times New Roman" w:hAnsi="Times New Roman"/>
          <w:color w:val="000000"/>
          <w:sz w:val="28"/>
          <w:szCs w:val="28"/>
        </w:rPr>
        <w:t>0372100003722000031</w:t>
      </w:r>
      <w:r w:rsidR="000F7128" w:rsidRPr="00F529ED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="000F7128" w:rsidRPr="00F529ED">
        <w:rPr>
          <w:rFonts w:ascii="Times New Roman" w:hAnsi="Times New Roman"/>
          <w:sz w:val="28"/>
          <w:szCs w:val="28"/>
        </w:rPr>
        <w:t xml:space="preserve">(далее – </w:t>
      </w:r>
      <w:r w:rsidR="002216AE">
        <w:rPr>
          <w:rFonts w:ascii="Times New Roman" w:hAnsi="Times New Roman"/>
          <w:sz w:val="28"/>
          <w:szCs w:val="28"/>
        </w:rPr>
        <w:t>Конкурс</w:t>
      </w:r>
      <w:r w:rsidR="000F7128" w:rsidRPr="00F529ED">
        <w:rPr>
          <w:rFonts w:ascii="Times New Roman" w:hAnsi="Times New Roman"/>
          <w:sz w:val="28"/>
          <w:szCs w:val="28"/>
        </w:rPr>
        <w:t>),</w:t>
      </w:r>
      <w:r w:rsidR="002216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="000F7128" w:rsidRPr="00F529ED">
        <w:rPr>
          <w:rFonts w:ascii="Times New Roman" w:hAnsi="Times New Roman"/>
          <w:sz w:val="28"/>
          <w:szCs w:val="28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</w:t>
      </w:r>
      <w:r w:rsidR="000F7128">
        <w:rPr>
          <w:rFonts w:ascii="Times New Roman" w:hAnsi="Times New Roman"/>
          <w:sz w:val="28"/>
          <w:szCs w:val="28"/>
        </w:rPr>
        <w:t>для обеспечения</w:t>
      </w:r>
      <w:r w:rsidR="00E650C2">
        <w:rPr>
          <w:rFonts w:ascii="Times New Roman" w:hAnsi="Times New Roman"/>
          <w:sz w:val="28"/>
          <w:szCs w:val="28"/>
        </w:rPr>
        <w:t xml:space="preserve"> </w:t>
      </w:r>
      <w:r w:rsidR="000F7128">
        <w:rPr>
          <w:rFonts w:ascii="Times New Roman" w:hAnsi="Times New Roman"/>
          <w:sz w:val="28"/>
          <w:szCs w:val="28"/>
        </w:rPr>
        <w:t xml:space="preserve">государственных </w:t>
      </w:r>
      <w:r w:rsidR="002216AE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="000F7128">
        <w:rPr>
          <w:rFonts w:ascii="Times New Roman" w:hAnsi="Times New Roman"/>
          <w:sz w:val="28"/>
          <w:szCs w:val="28"/>
        </w:rPr>
        <w:t>и муниципальных нужд»</w:t>
      </w:r>
      <w:r w:rsidR="00C80F9F">
        <w:rPr>
          <w:rFonts w:ascii="Times New Roman" w:hAnsi="Times New Roman"/>
          <w:sz w:val="28"/>
          <w:szCs w:val="28"/>
        </w:rPr>
        <w:t xml:space="preserve"> </w:t>
      </w:r>
      <w:r w:rsidR="000F7128" w:rsidRPr="00F529ED">
        <w:rPr>
          <w:rFonts w:ascii="Times New Roman" w:hAnsi="Times New Roman"/>
          <w:sz w:val="28"/>
          <w:szCs w:val="28"/>
        </w:rPr>
        <w:t xml:space="preserve">(далее – Закон о контрактной системе), </w:t>
      </w:r>
    </w:p>
    <w:p w:rsidR="000A7E6C" w:rsidRDefault="000A7E6C" w:rsidP="00C429FF">
      <w:pPr>
        <w:tabs>
          <w:tab w:val="left" w:pos="9639"/>
        </w:tabs>
        <w:spacing w:line="307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429FF" w:rsidRDefault="00C429FF" w:rsidP="00C429FF">
      <w:pPr>
        <w:spacing w:line="307" w:lineRule="auto"/>
        <w:contextualSpacing/>
        <w:jc w:val="center"/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</w:pPr>
      <w:r w:rsidRPr="007F2D56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ПРЕДПИСЫВАЕТ:</w:t>
      </w:r>
    </w:p>
    <w:p w:rsidR="00C429FF" w:rsidRDefault="00C429FF" w:rsidP="00C429FF">
      <w:pPr>
        <w:tabs>
          <w:tab w:val="left" w:pos="9639"/>
        </w:tabs>
        <w:spacing w:line="307" w:lineRule="auto"/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429FF" w:rsidRPr="00423AF6" w:rsidRDefault="00C429FF" w:rsidP="00C429FF">
      <w:pPr>
        <w:spacing w:line="307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23AF6">
        <w:rPr>
          <w:rFonts w:ascii="Times New Roman" w:hAnsi="Times New Roman"/>
          <w:sz w:val="28"/>
          <w:szCs w:val="28"/>
        </w:rPr>
        <w:t>1.</w:t>
      </w:r>
      <w:r w:rsidRPr="00423AF6">
        <w:rPr>
          <w:rFonts w:ascii="Times New Roman" w:hAnsi="Times New Roman"/>
          <w:sz w:val="28"/>
          <w:szCs w:val="28"/>
        </w:rPr>
        <w:tab/>
        <w:t xml:space="preserve">Заказчику, </w:t>
      </w:r>
      <w:r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Pr="00423AF6">
        <w:rPr>
          <w:rFonts w:ascii="Times New Roman" w:hAnsi="Times New Roman"/>
          <w:sz w:val="28"/>
          <w:szCs w:val="28"/>
        </w:rPr>
        <w:t xml:space="preserve">Комиссии по осуществлению закупок отменить </w:t>
      </w:r>
      <w:r>
        <w:rPr>
          <w:rFonts w:ascii="Times New Roman" w:hAnsi="Times New Roman"/>
          <w:sz w:val="28"/>
          <w:szCs w:val="28"/>
        </w:rPr>
        <w:t>п</w:t>
      </w:r>
      <w:r w:rsidRPr="00C429FF">
        <w:rPr>
          <w:rFonts w:ascii="Times New Roman" w:hAnsi="Times New Roman"/>
          <w:sz w:val="28"/>
          <w:szCs w:val="28"/>
        </w:rPr>
        <w:t xml:space="preserve">ротокол рассмотрения и оценки вторых частей заявок </w:t>
      </w:r>
      <w:r w:rsidR="005C12CC">
        <w:rPr>
          <w:rFonts w:ascii="Times New Roman" w:hAnsi="Times New Roman"/>
          <w:sz w:val="28"/>
          <w:szCs w:val="28"/>
        </w:rPr>
        <w:t xml:space="preserve">                         </w:t>
      </w:r>
      <w:r w:rsidRPr="00C429FF">
        <w:rPr>
          <w:rFonts w:ascii="Times New Roman" w:hAnsi="Times New Roman"/>
          <w:sz w:val="28"/>
          <w:szCs w:val="28"/>
        </w:rPr>
        <w:t xml:space="preserve">на участие в открытом конкурсе в электронной форме от 20.06.2022 </w:t>
      </w:r>
      <w:r w:rsidR="005C12CC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Pr="00C429FF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C429FF">
        <w:rPr>
          <w:rFonts w:ascii="Times New Roman" w:hAnsi="Times New Roman"/>
          <w:sz w:val="28"/>
          <w:szCs w:val="28"/>
        </w:rPr>
        <w:t>ПРОII1</w:t>
      </w:r>
      <w:r w:rsidRPr="00423AF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</w:t>
      </w:r>
      <w:r w:rsidRPr="00C429FF">
        <w:rPr>
          <w:rFonts w:ascii="Times New Roman" w:hAnsi="Times New Roman"/>
          <w:sz w:val="28"/>
          <w:szCs w:val="28"/>
        </w:rPr>
        <w:t xml:space="preserve">ротокол подведения итогов определения поставщика </w:t>
      </w:r>
      <w:r w:rsidR="009C05AE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Pr="00C429FF">
        <w:rPr>
          <w:rFonts w:ascii="Times New Roman" w:hAnsi="Times New Roman"/>
          <w:sz w:val="28"/>
          <w:szCs w:val="28"/>
        </w:rPr>
        <w:t>(подрядчика, исполнителя) от 21.06.2022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C429FF">
        <w:rPr>
          <w:rFonts w:ascii="Times New Roman" w:hAnsi="Times New Roman"/>
          <w:sz w:val="28"/>
          <w:szCs w:val="28"/>
        </w:rPr>
        <w:t xml:space="preserve">ИЭОК1 </w:t>
      </w:r>
      <w:r w:rsidRPr="00423AF6">
        <w:rPr>
          <w:rFonts w:ascii="Times New Roman" w:hAnsi="Times New Roman"/>
          <w:sz w:val="28"/>
          <w:szCs w:val="28"/>
        </w:rPr>
        <w:t xml:space="preserve">(далее – Протоколы) </w:t>
      </w:r>
      <w:r w:rsidR="009C05AE">
        <w:rPr>
          <w:rFonts w:ascii="Times New Roman" w:hAnsi="Times New Roman"/>
          <w:sz w:val="28"/>
          <w:szCs w:val="28"/>
        </w:rPr>
        <w:t xml:space="preserve">                            </w:t>
      </w:r>
      <w:r w:rsidRPr="00423AF6">
        <w:rPr>
          <w:rFonts w:ascii="Times New Roman" w:hAnsi="Times New Roman"/>
          <w:sz w:val="28"/>
          <w:szCs w:val="28"/>
        </w:rPr>
        <w:t xml:space="preserve">и назначить новую дату рассмотрения и оценки вторых частей заявок на участие </w:t>
      </w:r>
      <w:r w:rsidRPr="00423AF6">
        <w:rPr>
          <w:rFonts w:ascii="Times New Roman" w:hAnsi="Times New Roman"/>
          <w:sz w:val="28"/>
          <w:szCs w:val="28"/>
        </w:rPr>
        <w:lastRenderedPageBreak/>
        <w:t>в Конкурсе, дату подведения итогов, а также разместить соответствующую информацию</w:t>
      </w:r>
      <w:r w:rsidR="009C05AE">
        <w:rPr>
          <w:rFonts w:ascii="Times New Roman" w:hAnsi="Times New Roman"/>
          <w:sz w:val="28"/>
          <w:szCs w:val="28"/>
        </w:rPr>
        <w:t xml:space="preserve"> </w:t>
      </w:r>
      <w:r w:rsidRPr="00423AF6">
        <w:rPr>
          <w:rFonts w:ascii="Times New Roman" w:hAnsi="Times New Roman"/>
          <w:sz w:val="28"/>
          <w:szCs w:val="28"/>
        </w:rPr>
        <w:t xml:space="preserve">в ЕИС, в том числе информацию об отмене Протоколов. </w:t>
      </w:r>
      <w:r w:rsidR="009C05AE">
        <w:rPr>
          <w:rFonts w:ascii="Times New Roman" w:hAnsi="Times New Roman"/>
          <w:sz w:val="28"/>
          <w:szCs w:val="28"/>
        </w:rPr>
        <w:t xml:space="preserve">                                </w:t>
      </w:r>
      <w:r w:rsidRPr="00423AF6">
        <w:rPr>
          <w:rFonts w:ascii="Times New Roman" w:hAnsi="Times New Roman"/>
          <w:sz w:val="28"/>
          <w:szCs w:val="28"/>
        </w:rPr>
        <w:t>При этом дата подведения итогов в Конкурсе должна быть назначена не ранее чем через 6 рабочих дня со дня отмены Протоколов.</w:t>
      </w:r>
    </w:p>
    <w:p w:rsidR="00C429FF" w:rsidRPr="00423AF6" w:rsidRDefault="00C429FF" w:rsidP="00C429FF">
      <w:pPr>
        <w:spacing w:line="307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23AF6">
        <w:rPr>
          <w:rFonts w:ascii="Times New Roman" w:hAnsi="Times New Roman"/>
          <w:sz w:val="28"/>
          <w:szCs w:val="28"/>
        </w:rPr>
        <w:t xml:space="preserve">2.   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Конкурсе, об отмене Протоколов, о новой дате подведения итогов на участие в Конкурсе, а также о необходимости наличия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423AF6">
        <w:rPr>
          <w:rFonts w:ascii="Times New Roman" w:hAnsi="Times New Roman"/>
          <w:sz w:val="28"/>
          <w:szCs w:val="28"/>
        </w:rPr>
        <w:t xml:space="preserve">на счетах для проведения операций по обеспечению участия в Конкурсе денежных средств в размере обеспечения заявки на участие в Конкурсе,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423AF6">
        <w:rPr>
          <w:rFonts w:ascii="Times New Roman" w:hAnsi="Times New Roman"/>
          <w:sz w:val="28"/>
          <w:szCs w:val="28"/>
        </w:rPr>
        <w:t xml:space="preserve">о блокировании операций в отношении указанных средств, в случае если срок действия </w:t>
      </w:r>
      <w:r w:rsidR="005C12CC">
        <w:rPr>
          <w:rFonts w:ascii="Times New Roman" w:hAnsi="Times New Roman"/>
          <w:sz w:val="28"/>
          <w:szCs w:val="28"/>
        </w:rPr>
        <w:t xml:space="preserve">независимой </w:t>
      </w:r>
      <w:r w:rsidRPr="00423AF6">
        <w:rPr>
          <w:rFonts w:ascii="Times New Roman" w:hAnsi="Times New Roman"/>
          <w:sz w:val="28"/>
          <w:szCs w:val="28"/>
        </w:rPr>
        <w:t>гарантии, представленной в качестве обеспечения заявки, истек.</w:t>
      </w:r>
    </w:p>
    <w:p w:rsidR="00C429FF" w:rsidRPr="00423AF6" w:rsidRDefault="00C429FF" w:rsidP="00C429FF">
      <w:pPr>
        <w:spacing w:line="307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23AF6">
        <w:rPr>
          <w:rFonts w:ascii="Times New Roman" w:hAnsi="Times New Roman"/>
          <w:sz w:val="28"/>
          <w:szCs w:val="28"/>
        </w:rPr>
        <w:t xml:space="preserve">3. Оператору электронной площадки через 4 рабочих дня со дня направления Оператором электронной площадки уведомления, указанного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423AF6">
        <w:rPr>
          <w:rFonts w:ascii="Times New Roman" w:hAnsi="Times New Roman"/>
          <w:sz w:val="28"/>
          <w:szCs w:val="28"/>
        </w:rPr>
        <w:t xml:space="preserve">в пункте 2 настоящего предписания, осуществить блокирование операций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423AF6">
        <w:rPr>
          <w:rFonts w:ascii="Times New Roman" w:hAnsi="Times New Roman"/>
          <w:sz w:val="28"/>
          <w:szCs w:val="28"/>
        </w:rPr>
        <w:t xml:space="preserve">по счетам для проведения операций по обеспечению участия в </w:t>
      </w:r>
      <w:r>
        <w:rPr>
          <w:rFonts w:ascii="Times New Roman" w:hAnsi="Times New Roman"/>
          <w:sz w:val="28"/>
          <w:szCs w:val="28"/>
        </w:rPr>
        <w:t>конкурсах</w:t>
      </w:r>
      <w:r w:rsidRPr="00423A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Pr="00423AF6">
        <w:rPr>
          <w:rFonts w:ascii="Times New Roman" w:hAnsi="Times New Roman"/>
          <w:sz w:val="28"/>
          <w:szCs w:val="28"/>
        </w:rPr>
        <w:t xml:space="preserve">в электронной форме, открытым участниками закупки, в отношении денежных средств в размере обеспечения заявки на участие в Конкурсе, или если срок действия </w:t>
      </w:r>
      <w:r w:rsidR="005C12CC">
        <w:rPr>
          <w:rFonts w:ascii="Times New Roman" w:hAnsi="Times New Roman"/>
          <w:sz w:val="28"/>
          <w:szCs w:val="28"/>
        </w:rPr>
        <w:t>независимой</w:t>
      </w:r>
      <w:r w:rsidRPr="00423AF6">
        <w:rPr>
          <w:rFonts w:ascii="Times New Roman" w:hAnsi="Times New Roman"/>
          <w:sz w:val="28"/>
          <w:szCs w:val="28"/>
        </w:rPr>
        <w:t xml:space="preserve"> гарантии, представленной в качестве обеспечения заявки, истек.</w:t>
      </w:r>
    </w:p>
    <w:p w:rsidR="00C429FF" w:rsidRDefault="00C429FF" w:rsidP="00C429FF">
      <w:pPr>
        <w:spacing w:line="307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23AF6">
        <w:rPr>
          <w:rFonts w:ascii="Times New Roman" w:hAnsi="Times New Roman"/>
          <w:sz w:val="28"/>
          <w:szCs w:val="28"/>
        </w:rPr>
        <w:t>4. Комиссии по осуществлению закупок</w:t>
      </w:r>
      <w:r>
        <w:rPr>
          <w:rFonts w:ascii="Times New Roman" w:hAnsi="Times New Roman"/>
          <w:sz w:val="28"/>
          <w:szCs w:val="28"/>
        </w:rPr>
        <w:t xml:space="preserve"> в срок, установленный</w:t>
      </w:r>
      <w:r w:rsidRPr="00423A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Pr="00423AF6">
        <w:rPr>
          <w:rFonts w:ascii="Times New Roman" w:hAnsi="Times New Roman"/>
          <w:sz w:val="28"/>
          <w:szCs w:val="28"/>
        </w:rPr>
        <w:t>в соответствии с пунктом 1 настоящего предписания, произвести оценку вторых частей заявок участников в соответствии с требованиями законодательства Российской Федерации о контрактной системе в с</w:t>
      </w:r>
      <w:r>
        <w:rPr>
          <w:rFonts w:ascii="Times New Roman" w:hAnsi="Times New Roman"/>
          <w:sz w:val="28"/>
          <w:szCs w:val="28"/>
        </w:rPr>
        <w:t>фере закупок и с учетом решения</w:t>
      </w:r>
      <w:r w:rsidRPr="00423AF6">
        <w:rPr>
          <w:rFonts w:ascii="Times New Roman" w:hAnsi="Times New Roman"/>
          <w:sz w:val="28"/>
          <w:szCs w:val="28"/>
        </w:rPr>
        <w:t xml:space="preserve"> </w:t>
      </w:r>
      <w:r w:rsidRPr="00C429FF">
        <w:rPr>
          <w:rFonts w:ascii="Times New Roman" w:hAnsi="Times New Roman"/>
          <w:sz w:val="28"/>
          <w:szCs w:val="28"/>
        </w:rPr>
        <w:t>от 30.0</w:t>
      </w:r>
      <w:r>
        <w:rPr>
          <w:rFonts w:ascii="Times New Roman" w:hAnsi="Times New Roman"/>
          <w:sz w:val="28"/>
          <w:szCs w:val="28"/>
        </w:rPr>
        <w:t>6</w:t>
      </w:r>
      <w:r w:rsidRPr="00C429FF">
        <w:rPr>
          <w:rFonts w:ascii="Times New Roman" w:hAnsi="Times New Roman"/>
          <w:sz w:val="28"/>
          <w:szCs w:val="28"/>
        </w:rPr>
        <w:t xml:space="preserve">.2022 </w:t>
      </w:r>
      <w:r w:rsidR="005C12CC">
        <w:rPr>
          <w:rFonts w:ascii="Times New Roman" w:hAnsi="Times New Roman"/>
          <w:sz w:val="28"/>
          <w:szCs w:val="28"/>
        </w:rPr>
        <w:t xml:space="preserve">по делу </w:t>
      </w:r>
      <w:r w:rsidRPr="00C429FF">
        <w:rPr>
          <w:rFonts w:ascii="Times New Roman" w:hAnsi="Times New Roman"/>
          <w:sz w:val="28"/>
          <w:szCs w:val="28"/>
        </w:rPr>
        <w:t xml:space="preserve">№ </w:t>
      </w:r>
      <w:r w:rsidRPr="00F529ED">
        <w:rPr>
          <w:rFonts w:ascii="Times New Roman" w:hAnsi="Times New Roman"/>
          <w:sz w:val="28"/>
          <w:szCs w:val="28"/>
        </w:rPr>
        <w:t>28/06/105-</w:t>
      </w:r>
      <w:r>
        <w:rPr>
          <w:rFonts w:ascii="Times New Roman" w:hAnsi="Times New Roman"/>
          <w:sz w:val="28"/>
          <w:szCs w:val="28"/>
        </w:rPr>
        <w:t>2148/2022.</w:t>
      </w:r>
    </w:p>
    <w:p w:rsidR="00C429FF" w:rsidRPr="00C429FF" w:rsidRDefault="00C429FF" w:rsidP="00C429FF">
      <w:pPr>
        <w:spacing w:line="307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5. </w:t>
      </w:r>
      <w:r w:rsidRPr="00423AF6">
        <w:rPr>
          <w:rFonts w:ascii="Times New Roman" w:hAnsi="Times New Roman"/>
          <w:sz w:val="28"/>
          <w:szCs w:val="28"/>
        </w:rPr>
        <w:t xml:space="preserve">Заказчику, </w:t>
      </w:r>
      <w:r>
        <w:rPr>
          <w:rFonts w:ascii="Times New Roman" w:hAnsi="Times New Roman"/>
          <w:sz w:val="28"/>
          <w:szCs w:val="28"/>
        </w:rPr>
        <w:t xml:space="preserve">Уполномоченному органу при заключении государственного контракта привести </w:t>
      </w:r>
      <w:r w:rsidR="009C05AE">
        <w:rPr>
          <w:rFonts w:ascii="Times New Roman" w:hAnsi="Times New Roman"/>
          <w:sz w:val="28"/>
          <w:szCs w:val="28"/>
        </w:rPr>
        <w:t xml:space="preserve">положения </w:t>
      </w:r>
      <w:r w:rsidR="009C05AE" w:rsidRPr="007C1B0D">
        <w:rPr>
          <w:rFonts w:ascii="Times New Roman" w:hAnsi="Times New Roman"/>
          <w:color w:val="000000" w:themeColor="text1"/>
          <w:sz w:val="28"/>
          <w:szCs w:val="28"/>
        </w:rPr>
        <w:t>проект</w:t>
      </w:r>
      <w:r w:rsidR="009C05AE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9C05AE" w:rsidRPr="007C1B0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C05AE">
        <w:rPr>
          <w:rFonts w:ascii="Times New Roman" w:hAnsi="Times New Roman"/>
          <w:color w:val="000000" w:themeColor="text1"/>
          <w:sz w:val="28"/>
          <w:szCs w:val="28"/>
        </w:rPr>
        <w:t>государственного</w:t>
      </w:r>
      <w:r w:rsidR="009C05AE" w:rsidRPr="007C1B0D">
        <w:rPr>
          <w:rFonts w:ascii="Times New Roman" w:hAnsi="Times New Roman"/>
          <w:color w:val="000000" w:themeColor="text1"/>
          <w:sz w:val="28"/>
          <w:szCs w:val="28"/>
        </w:rPr>
        <w:t xml:space="preserve"> контракта</w:t>
      </w:r>
      <w:r w:rsidR="009C05AE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Извещения</w:t>
      </w:r>
      <w:r w:rsidR="009C05AE" w:rsidRPr="007C1B0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C05AE">
        <w:rPr>
          <w:rFonts w:ascii="Times New Roman" w:hAnsi="Times New Roman"/>
          <w:color w:val="000000" w:themeColor="text1"/>
          <w:sz w:val="28"/>
          <w:szCs w:val="28"/>
        </w:rPr>
        <w:t xml:space="preserve">в отношении </w:t>
      </w:r>
      <w:r w:rsidR="009C05AE" w:rsidRPr="007C1B0D">
        <w:rPr>
          <w:rFonts w:ascii="Times New Roman" w:hAnsi="Times New Roman"/>
          <w:color w:val="000000" w:themeColor="text1"/>
          <w:sz w:val="28"/>
          <w:szCs w:val="28"/>
        </w:rPr>
        <w:t>ответственност</w:t>
      </w:r>
      <w:r w:rsidR="009C05AE">
        <w:rPr>
          <w:rFonts w:ascii="Times New Roman" w:hAnsi="Times New Roman"/>
          <w:color w:val="000000" w:themeColor="text1"/>
          <w:sz w:val="28"/>
          <w:szCs w:val="28"/>
        </w:rPr>
        <w:t xml:space="preserve">и заказчика </w:t>
      </w:r>
      <w:r w:rsidR="009C05AE" w:rsidRPr="007C1B0D">
        <w:rPr>
          <w:rFonts w:ascii="Times New Roman" w:hAnsi="Times New Roman"/>
          <w:color w:val="000000" w:themeColor="text1"/>
          <w:sz w:val="28"/>
          <w:szCs w:val="28"/>
        </w:rPr>
        <w:t xml:space="preserve">и поставщика </w:t>
      </w:r>
      <w:r w:rsidR="009C05AE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</w:t>
      </w:r>
      <w:r w:rsidR="009C05AE" w:rsidRPr="007C1B0D">
        <w:rPr>
          <w:rFonts w:ascii="Times New Roman" w:hAnsi="Times New Roman"/>
          <w:color w:val="000000" w:themeColor="text1"/>
          <w:sz w:val="28"/>
          <w:szCs w:val="28"/>
        </w:rPr>
        <w:t>(подрядчика, исполнителя) за неисполнение или ненадлежащее исполнение обязательств</w:t>
      </w:r>
      <w:r w:rsidR="009C05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соответствии </w:t>
      </w:r>
      <w:r w:rsidRPr="00DF1431">
        <w:rPr>
          <w:rFonts w:ascii="Times New Roman" w:hAnsi="Times New Roman"/>
          <w:sz w:val="28"/>
          <w:szCs w:val="28"/>
        </w:rPr>
        <w:t>с требованиями законо</w:t>
      </w:r>
      <w:r w:rsidR="009C05AE">
        <w:rPr>
          <w:rFonts w:ascii="Times New Roman" w:hAnsi="Times New Roman"/>
          <w:sz w:val="28"/>
          <w:szCs w:val="28"/>
        </w:rPr>
        <w:t>дательства 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1431">
        <w:rPr>
          <w:rFonts w:ascii="Times New Roman" w:hAnsi="Times New Roman"/>
          <w:sz w:val="28"/>
          <w:szCs w:val="28"/>
        </w:rPr>
        <w:t>о контрактной системе в сфере закупок и с учетом решения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9C05AE">
        <w:rPr>
          <w:rFonts w:ascii="Times New Roman" w:hAnsi="Times New Roman"/>
          <w:sz w:val="28"/>
          <w:szCs w:val="28"/>
        </w:rPr>
        <w:t xml:space="preserve">                             </w:t>
      </w:r>
      <w:r w:rsidRPr="00C429FF">
        <w:rPr>
          <w:rFonts w:ascii="Times New Roman" w:hAnsi="Times New Roman"/>
          <w:sz w:val="28"/>
          <w:szCs w:val="28"/>
        </w:rPr>
        <w:t>от 30.0</w:t>
      </w:r>
      <w:r>
        <w:rPr>
          <w:rFonts w:ascii="Times New Roman" w:hAnsi="Times New Roman"/>
          <w:sz w:val="28"/>
          <w:szCs w:val="28"/>
        </w:rPr>
        <w:t>6</w:t>
      </w:r>
      <w:r w:rsidRPr="00C429FF">
        <w:rPr>
          <w:rFonts w:ascii="Times New Roman" w:hAnsi="Times New Roman"/>
          <w:sz w:val="28"/>
          <w:szCs w:val="28"/>
        </w:rPr>
        <w:t xml:space="preserve">.2022 </w:t>
      </w:r>
      <w:r w:rsidR="005C12CC">
        <w:rPr>
          <w:rFonts w:ascii="Times New Roman" w:hAnsi="Times New Roman"/>
          <w:sz w:val="28"/>
          <w:szCs w:val="28"/>
        </w:rPr>
        <w:t xml:space="preserve">по делу </w:t>
      </w:r>
      <w:r w:rsidRPr="00C429FF">
        <w:rPr>
          <w:rFonts w:ascii="Times New Roman" w:hAnsi="Times New Roman"/>
          <w:sz w:val="28"/>
          <w:szCs w:val="28"/>
        </w:rPr>
        <w:t xml:space="preserve">№ </w:t>
      </w:r>
      <w:r w:rsidRPr="00F529ED">
        <w:rPr>
          <w:rFonts w:ascii="Times New Roman" w:hAnsi="Times New Roman"/>
          <w:sz w:val="28"/>
          <w:szCs w:val="28"/>
        </w:rPr>
        <w:t>28/06/105-</w:t>
      </w:r>
      <w:r>
        <w:rPr>
          <w:rFonts w:ascii="Times New Roman" w:hAnsi="Times New Roman"/>
          <w:sz w:val="28"/>
          <w:szCs w:val="28"/>
        </w:rPr>
        <w:t>2148/2022.</w:t>
      </w:r>
    </w:p>
    <w:p w:rsidR="00C429FF" w:rsidRPr="00423AF6" w:rsidRDefault="00C429FF" w:rsidP="00C429FF">
      <w:pPr>
        <w:spacing w:line="307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6</w:t>
      </w:r>
      <w:r w:rsidRPr="00423AF6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423AF6">
        <w:rPr>
          <w:rFonts w:ascii="Times New Roman" w:hAnsi="Times New Roman"/>
          <w:sz w:val="28"/>
          <w:szCs w:val="28"/>
        </w:rPr>
        <w:t xml:space="preserve">Заказчику, </w:t>
      </w:r>
      <w:r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Pr="00423AF6">
        <w:rPr>
          <w:rFonts w:ascii="Times New Roman" w:hAnsi="Times New Roman"/>
          <w:sz w:val="28"/>
          <w:szCs w:val="28"/>
        </w:rPr>
        <w:t xml:space="preserve"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</w:t>
      </w:r>
      <w:r w:rsidRPr="00C429FF">
        <w:rPr>
          <w:rFonts w:ascii="Times New Roman" w:hAnsi="Times New Roman"/>
          <w:sz w:val="28"/>
          <w:szCs w:val="28"/>
        </w:rPr>
        <w:t>от 30.0</w:t>
      </w:r>
      <w:r>
        <w:rPr>
          <w:rFonts w:ascii="Times New Roman" w:hAnsi="Times New Roman"/>
          <w:sz w:val="28"/>
          <w:szCs w:val="28"/>
        </w:rPr>
        <w:t>6</w:t>
      </w:r>
      <w:r w:rsidRPr="00C429FF">
        <w:rPr>
          <w:rFonts w:ascii="Times New Roman" w:hAnsi="Times New Roman"/>
          <w:sz w:val="28"/>
          <w:szCs w:val="28"/>
        </w:rPr>
        <w:t xml:space="preserve">.2022 </w:t>
      </w:r>
      <w:r w:rsidR="00174C15">
        <w:rPr>
          <w:rFonts w:ascii="Times New Roman" w:hAnsi="Times New Roman"/>
          <w:sz w:val="28"/>
          <w:szCs w:val="28"/>
        </w:rPr>
        <w:t xml:space="preserve">по делу </w:t>
      </w:r>
      <w:r w:rsidRPr="00C429FF">
        <w:rPr>
          <w:rFonts w:ascii="Times New Roman" w:hAnsi="Times New Roman"/>
          <w:sz w:val="28"/>
          <w:szCs w:val="28"/>
        </w:rPr>
        <w:t xml:space="preserve">№ </w:t>
      </w:r>
      <w:r w:rsidRPr="00F529ED">
        <w:rPr>
          <w:rFonts w:ascii="Times New Roman" w:hAnsi="Times New Roman"/>
          <w:sz w:val="28"/>
          <w:szCs w:val="28"/>
        </w:rPr>
        <w:t>28/06/105-</w:t>
      </w:r>
      <w:r>
        <w:rPr>
          <w:rFonts w:ascii="Times New Roman" w:hAnsi="Times New Roman"/>
          <w:sz w:val="28"/>
          <w:szCs w:val="28"/>
        </w:rPr>
        <w:t>2148/2022.</w:t>
      </w:r>
    </w:p>
    <w:p w:rsidR="00C429FF" w:rsidRPr="00423AF6" w:rsidRDefault="00C429FF" w:rsidP="00C429FF">
      <w:pPr>
        <w:spacing w:line="307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423AF6">
        <w:rPr>
          <w:rFonts w:ascii="Times New Roman" w:hAnsi="Times New Roman"/>
          <w:sz w:val="28"/>
          <w:szCs w:val="28"/>
        </w:rPr>
        <w:t xml:space="preserve">. Заказчику, </w:t>
      </w:r>
      <w:r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Pr="00423AF6">
        <w:rPr>
          <w:rFonts w:ascii="Times New Roman" w:hAnsi="Times New Roman"/>
          <w:sz w:val="28"/>
          <w:szCs w:val="28"/>
        </w:rPr>
        <w:t xml:space="preserve">Комиссии по осуществлению закупок, Оператору электронной площадки в срок до </w:t>
      </w:r>
      <w:r w:rsidR="009C05AE">
        <w:rPr>
          <w:rFonts w:ascii="Times New Roman" w:hAnsi="Times New Roman"/>
          <w:sz w:val="28"/>
          <w:szCs w:val="28"/>
        </w:rPr>
        <w:t>20</w:t>
      </w:r>
      <w:r w:rsidRPr="00423AF6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7</w:t>
      </w:r>
      <w:r w:rsidRPr="00423AF6">
        <w:rPr>
          <w:rFonts w:ascii="Times New Roman" w:hAnsi="Times New Roman"/>
          <w:sz w:val="28"/>
          <w:szCs w:val="28"/>
        </w:rPr>
        <w:t xml:space="preserve">.2022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423AF6">
        <w:rPr>
          <w:rFonts w:ascii="Times New Roman" w:hAnsi="Times New Roman"/>
          <w:sz w:val="28"/>
          <w:szCs w:val="28"/>
        </w:rPr>
        <w:t>исполнить наст</w:t>
      </w:r>
      <w:r>
        <w:rPr>
          <w:rFonts w:ascii="Times New Roman" w:hAnsi="Times New Roman"/>
          <w:sz w:val="28"/>
          <w:szCs w:val="28"/>
        </w:rPr>
        <w:t xml:space="preserve">оящее предписание и представить </w:t>
      </w:r>
      <w:r w:rsidRPr="00423AF6">
        <w:rPr>
          <w:rFonts w:ascii="Times New Roman" w:hAnsi="Times New Roman"/>
          <w:sz w:val="28"/>
          <w:szCs w:val="28"/>
        </w:rPr>
        <w:t xml:space="preserve">в ФАС России подтверждение исполнения настоящего предписания в письменном виде, а также электронной почте </w:t>
      </w:r>
      <w:proofErr w:type="gramStart"/>
      <w:r w:rsidRPr="00423AF6">
        <w:rPr>
          <w:rFonts w:ascii="Times New Roman" w:hAnsi="Times New Roman"/>
          <w:sz w:val="28"/>
          <w:szCs w:val="28"/>
        </w:rPr>
        <w:t>predpisanie44@fas.gov.ru.,</w:t>
      </w:r>
      <w:proofErr w:type="gramEnd"/>
      <w:r w:rsidRPr="00423A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3AF6">
        <w:rPr>
          <w:rFonts w:ascii="Times New Roman" w:hAnsi="Times New Roman"/>
          <w:sz w:val="28"/>
          <w:szCs w:val="28"/>
          <w:lang w:val="en-US"/>
        </w:rPr>
        <w:t>delo</w:t>
      </w:r>
      <w:proofErr w:type="spellEnd"/>
      <w:r w:rsidRPr="00423AF6">
        <w:rPr>
          <w:rFonts w:ascii="Times New Roman" w:hAnsi="Times New Roman"/>
          <w:sz w:val="28"/>
          <w:szCs w:val="28"/>
        </w:rPr>
        <w:t>@</w:t>
      </w:r>
      <w:proofErr w:type="spellStart"/>
      <w:r w:rsidRPr="00423AF6">
        <w:rPr>
          <w:rFonts w:ascii="Times New Roman" w:hAnsi="Times New Roman"/>
          <w:sz w:val="28"/>
          <w:szCs w:val="28"/>
          <w:lang w:val="en-US"/>
        </w:rPr>
        <w:t>fas</w:t>
      </w:r>
      <w:proofErr w:type="spellEnd"/>
      <w:r w:rsidRPr="00423AF6">
        <w:rPr>
          <w:rFonts w:ascii="Times New Roman" w:hAnsi="Times New Roman"/>
          <w:sz w:val="28"/>
          <w:szCs w:val="28"/>
        </w:rPr>
        <w:t>.</w:t>
      </w:r>
      <w:proofErr w:type="spellStart"/>
      <w:r w:rsidRPr="00423AF6">
        <w:rPr>
          <w:rFonts w:ascii="Times New Roman" w:hAnsi="Times New Roman"/>
          <w:sz w:val="28"/>
          <w:szCs w:val="28"/>
          <w:lang w:val="en-US"/>
        </w:rPr>
        <w:t>gov</w:t>
      </w:r>
      <w:proofErr w:type="spellEnd"/>
      <w:r w:rsidRPr="00423AF6">
        <w:rPr>
          <w:rFonts w:ascii="Times New Roman" w:hAnsi="Times New Roman"/>
          <w:sz w:val="28"/>
          <w:szCs w:val="28"/>
        </w:rPr>
        <w:t>.</w:t>
      </w:r>
      <w:proofErr w:type="spellStart"/>
      <w:r w:rsidRPr="00423AF6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423AF6">
        <w:rPr>
          <w:rFonts w:ascii="Times New Roman" w:hAnsi="Times New Roman"/>
          <w:sz w:val="28"/>
          <w:szCs w:val="28"/>
        </w:rPr>
        <w:t>.</w:t>
      </w:r>
    </w:p>
    <w:p w:rsidR="00C429FF" w:rsidRPr="00423AF6" w:rsidRDefault="00C429FF" w:rsidP="00C429FF">
      <w:pPr>
        <w:pStyle w:val="cee1fbf7edfbe9"/>
        <w:spacing w:line="307" w:lineRule="auto"/>
        <w:contextualSpacing/>
        <w:jc w:val="both"/>
        <w:rPr>
          <w:color w:val="000000"/>
          <w:sz w:val="28"/>
          <w:szCs w:val="28"/>
        </w:rPr>
      </w:pPr>
    </w:p>
    <w:p w:rsidR="00C429FF" w:rsidRPr="00423AF6" w:rsidRDefault="00C429FF" w:rsidP="00C429FF">
      <w:pPr>
        <w:pStyle w:val="cee1fbf7edfbe9"/>
        <w:spacing w:line="307" w:lineRule="auto"/>
        <w:ind w:firstLine="851"/>
        <w:contextualSpacing/>
        <w:jc w:val="both"/>
        <w:rPr>
          <w:color w:val="000000"/>
          <w:sz w:val="28"/>
          <w:szCs w:val="28"/>
        </w:rPr>
      </w:pPr>
      <w:r w:rsidRPr="00423AF6">
        <w:rPr>
          <w:color w:val="000000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</w:t>
      </w:r>
      <w:r>
        <w:rPr>
          <w:color w:val="000000"/>
          <w:sz w:val="28"/>
          <w:szCs w:val="28"/>
        </w:rPr>
        <w:t>дательства Российской Федерации</w:t>
      </w:r>
      <w:r w:rsidRPr="00423AF6">
        <w:rPr>
          <w:color w:val="000000"/>
          <w:sz w:val="28"/>
          <w:szCs w:val="28"/>
        </w:rPr>
        <w:t xml:space="preserve"> о контрактной системе в сфере закупок</w:t>
      </w:r>
    </w:p>
    <w:p w:rsidR="00C429FF" w:rsidRPr="00423AF6" w:rsidRDefault="00C429FF" w:rsidP="00C429FF">
      <w:pPr>
        <w:pStyle w:val="cee1fbf7edfbe9"/>
        <w:spacing w:line="307" w:lineRule="auto"/>
        <w:ind w:firstLine="851"/>
        <w:contextualSpacing/>
        <w:jc w:val="both"/>
        <w:rPr>
          <w:color w:val="000000"/>
          <w:sz w:val="28"/>
          <w:szCs w:val="28"/>
        </w:rPr>
      </w:pPr>
      <w:r w:rsidRPr="00423AF6">
        <w:rPr>
          <w:color w:val="000000"/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color w:val="000000"/>
          <w:sz w:val="28"/>
          <w:szCs w:val="28"/>
        </w:rPr>
        <w:t xml:space="preserve">                            </w:t>
      </w:r>
      <w:r w:rsidRPr="00423AF6">
        <w:rPr>
          <w:color w:val="000000"/>
          <w:sz w:val="28"/>
          <w:szCs w:val="28"/>
        </w:rPr>
        <w:t>статьи 19.5 Кодекса Российской Федерации об административных правонарушениях.</w:t>
      </w:r>
    </w:p>
    <w:p w:rsidR="00C429FF" w:rsidRPr="00E06E18" w:rsidRDefault="00C429FF" w:rsidP="00C429FF">
      <w:pPr>
        <w:tabs>
          <w:tab w:val="left" w:pos="9639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C429FF" w:rsidRPr="00E06E18" w:rsidSect="00D12689">
      <w:headerReference w:type="default" r:id="rId7"/>
      <w:pgSz w:w="11907" w:h="16839" w:code="9"/>
      <w:pgMar w:top="709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01C" w:rsidRDefault="00BA101C">
      <w:pPr>
        <w:spacing w:line="240" w:lineRule="auto"/>
      </w:pPr>
      <w:r>
        <w:separator/>
      </w:r>
    </w:p>
  </w:endnote>
  <w:endnote w:type="continuationSeparator" w:id="0">
    <w:p w:rsidR="00BA101C" w:rsidRDefault="00BA10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01C" w:rsidRDefault="00BA101C">
      <w:pPr>
        <w:spacing w:line="240" w:lineRule="auto"/>
      </w:pPr>
      <w:r>
        <w:separator/>
      </w:r>
    </w:p>
  </w:footnote>
  <w:footnote w:type="continuationSeparator" w:id="0">
    <w:p w:rsidR="00BA101C" w:rsidRDefault="00BA10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689" w:rsidRDefault="00D12689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76459">
      <w:rPr>
        <w:noProof/>
      </w:rPr>
      <w:t>3</w:t>
    </w:r>
    <w:r>
      <w:fldChar w:fldCharType="end"/>
    </w:r>
  </w:p>
  <w:p w:rsidR="00D12689" w:rsidRDefault="00D12689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E22E9"/>
    <w:multiLevelType w:val="hybridMultilevel"/>
    <w:tmpl w:val="B526E230"/>
    <w:lvl w:ilvl="0" w:tplc="1DE65C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3CE5E35"/>
    <w:multiLevelType w:val="hybridMultilevel"/>
    <w:tmpl w:val="E81C19AE"/>
    <w:lvl w:ilvl="0" w:tplc="3D9CE3C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" w15:restartNumberingAfterBreak="0">
    <w:nsid w:val="5D75236A"/>
    <w:multiLevelType w:val="hybridMultilevel"/>
    <w:tmpl w:val="AEA476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D786E44"/>
    <w:multiLevelType w:val="hybridMultilevel"/>
    <w:tmpl w:val="3B8605CA"/>
    <w:lvl w:ilvl="0" w:tplc="0F00F84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4DD265B"/>
    <w:multiLevelType w:val="hybridMultilevel"/>
    <w:tmpl w:val="5604553A"/>
    <w:lvl w:ilvl="0" w:tplc="0B2C10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028"/>
    <w:rsid w:val="00010139"/>
    <w:rsid w:val="00011B82"/>
    <w:rsid w:val="00014961"/>
    <w:rsid w:val="00015F9B"/>
    <w:rsid w:val="000160E7"/>
    <w:rsid w:val="00022ECE"/>
    <w:rsid w:val="00025A56"/>
    <w:rsid w:val="000262FF"/>
    <w:rsid w:val="000519B2"/>
    <w:rsid w:val="00052422"/>
    <w:rsid w:val="00053555"/>
    <w:rsid w:val="00056BC1"/>
    <w:rsid w:val="0006055F"/>
    <w:rsid w:val="000721BE"/>
    <w:rsid w:val="00075819"/>
    <w:rsid w:val="000836B6"/>
    <w:rsid w:val="00085D4D"/>
    <w:rsid w:val="0009485F"/>
    <w:rsid w:val="000A0C30"/>
    <w:rsid w:val="000A289A"/>
    <w:rsid w:val="000A50C1"/>
    <w:rsid w:val="000A5580"/>
    <w:rsid w:val="000A5B5F"/>
    <w:rsid w:val="000A7E6C"/>
    <w:rsid w:val="000B479A"/>
    <w:rsid w:val="000B5BB5"/>
    <w:rsid w:val="000D0387"/>
    <w:rsid w:val="000D3429"/>
    <w:rsid w:val="000D7D45"/>
    <w:rsid w:val="000E0CDD"/>
    <w:rsid w:val="000E789E"/>
    <w:rsid w:val="000F1C91"/>
    <w:rsid w:val="000F7128"/>
    <w:rsid w:val="001006EF"/>
    <w:rsid w:val="00104F09"/>
    <w:rsid w:val="00110A35"/>
    <w:rsid w:val="00112A46"/>
    <w:rsid w:val="0011416D"/>
    <w:rsid w:val="00115589"/>
    <w:rsid w:val="001167DD"/>
    <w:rsid w:val="0012136C"/>
    <w:rsid w:val="00127AE8"/>
    <w:rsid w:val="001338CB"/>
    <w:rsid w:val="00134425"/>
    <w:rsid w:val="001456DA"/>
    <w:rsid w:val="001500C6"/>
    <w:rsid w:val="0015081F"/>
    <w:rsid w:val="00150DAD"/>
    <w:rsid w:val="001637C5"/>
    <w:rsid w:val="001658A9"/>
    <w:rsid w:val="0016706A"/>
    <w:rsid w:val="001732C3"/>
    <w:rsid w:val="00174C15"/>
    <w:rsid w:val="001863E6"/>
    <w:rsid w:val="00186AFC"/>
    <w:rsid w:val="00196901"/>
    <w:rsid w:val="001A3E9D"/>
    <w:rsid w:val="001B0508"/>
    <w:rsid w:val="001B2577"/>
    <w:rsid w:val="001C31C1"/>
    <w:rsid w:val="001D28CE"/>
    <w:rsid w:val="001D2D03"/>
    <w:rsid w:val="001E35C3"/>
    <w:rsid w:val="001F31C5"/>
    <w:rsid w:val="001F65F8"/>
    <w:rsid w:val="00202F7A"/>
    <w:rsid w:val="00202F90"/>
    <w:rsid w:val="002037E4"/>
    <w:rsid w:val="00204867"/>
    <w:rsid w:val="0022117E"/>
    <w:rsid w:val="002216AE"/>
    <w:rsid w:val="00227FDE"/>
    <w:rsid w:val="0023675E"/>
    <w:rsid w:val="00236DF8"/>
    <w:rsid w:val="00242AC4"/>
    <w:rsid w:val="00243BD0"/>
    <w:rsid w:val="00251AD9"/>
    <w:rsid w:val="00252B64"/>
    <w:rsid w:val="0026105C"/>
    <w:rsid w:val="0026207D"/>
    <w:rsid w:val="00264EB8"/>
    <w:rsid w:val="002742C6"/>
    <w:rsid w:val="00274B7A"/>
    <w:rsid w:val="00276E9A"/>
    <w:rsid w:val="00281594"/>
    <w:rsid w:val="002840CD"/>
    <w:rsid w:val="00285D88"/>
    <w:rsid w:val="00287DE9"/>
    <w:rsid w:val="0029109A"/>
    <w:rsid w:val="00293297"/>
    <w:rsid w:val="00294281"/>
    <w:rsid w:val="0029787D"/>
    <w:rsid w:val="002A78BF"/>
    <w:rsid w:val="002B1FBE"/>
    <w:rsid w:val="002B3A66"/>
    <w:rsid w:val="002B6C2F"/>
    <w:rsid w:val="002D23CA"/>
    <w:rsid w:val="002D3FC9"/>
    <w:rsid w:val="002E0782"/>
    <w:rsid w:val="002E1878"/>
    <w:rsid w:val="002E50D7"/>
    <w:rsid w:val="00301B93"/>
    <w:rsid w:val="00302E46"/>
    <w:rsid w:val="00303851"/>
    <w:rsid w:val="0030417B"/>
    <w:rsid w:val="0030525F"/>
    <w:rsid w:val="00312E87"/>
    <w:rsid w:val="003132A2"/>
    <w:rsid w:val="0031428B"/>
    <w:rsid w:val="0032683A"/>
    <w:rsid w:val="00326EA9"/>
    <w:rsid w:val="00332F05"/>
    <w:rsid w:val="003346A7"/>
    <w:rsid w:val="00337A52"/>
    <w:rsid w:val="00373B0A"/>
    <w:rsid w:val="00382E66"/>
    <w:rsid w:val="0038639A"/>
    <w:rsid w:val="00390340"/>
    <w:rsid w:val="003946A1"/>
    <w:rsid w:val="003A2301"/>
    <w:rsid w:val="003A4DA8"/>
    <w:rsid w:val="003A4DCE"/>
    <w:rsid w:val="003B2D6E"/>
    <w:rsid w:val="003B31A7"/>
    <w:rsid w:val="003B33BE"/>
    <w:rsid w:val="003B7BD2"/>
    <w:rsid w:val="003C097E"/>
    <w:rsid w:val="003C1419"/>
    <w:rsid w:val="003C3EAA"/>
    <w:rsid w:val="003C4875"/>
    <w:rsid w:val="003D192E"/>
    <w:rsid w:val="003D5432"/>
    <w:rsid w:val="003D7259"/>
    <w:rsid w:val="003E59F7"/>
    <w:rsid w:val="003E5FA5"/>
    <w:rsid w:val="003E6145"/>
    <w:rsid w:val="003E75AA"/>
    <w:rsid w:val="003F05BF"/>
    <w:rsid w:val="003F4408"/>
    <w:rsid w:val="003F44E7"/>
    <w:rsid w:val="00401ABF"/>
    <w:rsid w:val="00402BA3"/>
    <w:rsid w:val="00402C32"/>
    <w:rsid w:val="00405FF9"/>
    <w:rsid w:val="00412CA1"/>
    <w:rsid w:val="00412E13"/>
    <w:rsid w:val="00417D49"/>
    <w:rsid w:val="004202CA"/>
    <w:rsid w:val="00423858"/>
    <w:rsid w:val="00423C2F"/>
    <w:rsid w:val="00427D7C"/>
    <w:rsid w:val="0043191E"/>
    <w:rsid w:val="00432D16"/>
    <w:rsid w:val="00442A9B"/>
    <w:rsid w:val="00442C7D"/>
    <w:rsid w:val="00451107"/>
    <w:rsid w:val="004571C9"/>
    <w:rsid w:val="00471031"/>
    <w:rsid w:val="00476B99"/>
    <w:rsid w:val="00480132"/>
    <w:rsid w:val="00483FA7"/>
    <w:rsid w:val="00484B2A"/>
    <w:rsid w:val="004852A5"/>
    <w:rsid w:val="00490ECF"/>
    <w:rsid w:val="00494E70"/>
    <w:rsid w:val="004A4527"/>
    <w:rsid w:val="004A48B8"/>
    <w:rsid w:val="004A5010"/>
    <w:rsid w:val="004B140D"/>
    <w:rsid w:val="004B73D4"/>
    <w:rsid w:val="004B7851"/>
    <w:rsid w:val="004C06E4"/>
    <w:rsid w:val="004C0904"/>
    <w:rsid w:val="004C7EBE"/>
    <w:rsid w:val="004D0561"/>
    <w:rsid w:val="004E1B51"/>
    <w:rsid w:val="004E4F8B"/>
    <w:rsid w:val="004E71E1"/>
    <w:rsid w:val="004F0F66"/>
    <w:rsid w:val="004F2AE6"/>
    <w:rsid w:val="004F4A3F"/>
    <w:rsid w:val="004F546D"/>
    <w:rsid w:val="00511DA0"/>
    <w:rsid w:val="00513BCE"/>
    <w:rsid w:val="00515146"/>
    <w:rsid w:val="00520078"/>
    <w:rsid w:val="00533600"/>
    <w:rsid w:val="00541F19"/>
    <w:rsid w:val="00544A6D"/>
    <w:rsid w:val="00560999"/>
    <w:rsid w:val="00561290"/>
    <w:rsid w:val="005679AE"/>
    <w:rsid w:val="0057352A"/>
    <w:rsid w:val="00573976"/>
    <w:rsid w:val="00577E65"/>
    <w:rsid w:val="00581CBB"/>
    <w:rsid w:val="00586D80"/>
    <w:rsid w:val="00587806"/>
    <w:rsid w:val="00595537"/>
    <w:rsid w:val="005A0986"/>
    <w:rsid w:val="005A18A3"/>
    <w:rsid w:val="005A65B8"/>
    <w:rsid w:val="005B0403"/>
    <w:rsid w:val="005B6EDB"/>
    <w:rsid w:val="005C12CC"/>
    <w:rsid w:val="005D241A"/>
    <w:rsid w:val="005D56DA"/>
    <w:rsid w:val="005D700C"/>
    <w:rsid w:val="005D7494"/>
    <w:rsid w:val="005E10F5"/>
    <w:rsid w:val="005E4431"/>
    <w:rsid w:val="005E504D"/>
    <w:rsid w:val="005F07C8"/>
    <w:rsid w:val="005F13B5"/>
    <w:rsid w:val="005F5ADF"/>
    <w:rsid w:val="005F6028"/>
    <w:rsid w:val="0060116B"/>
    <w:rsid w:val="00602533"/>
    <w:rsid w:val="006030A9"/>
    <w:rsid w:val="00603E7C"/>
    <w:rsid w:val="00605850"/>
    <w:rsid w:val="0061227A"/>
    <w:rsid w:val="00617EC4"/>
    <w:rsid w:val="0062354C"/>
    <w:rsid w:val="00626CC1"/>
    <w:rsid w:val="00627596"/>
    <w:rsid w:val="00631E9F"/>
    <w:rsid w:val="00634411"/>
    <w:rsid w:val="0063532D"/>
    <w:rsid w:val="006403AC"/>
    <w:rsid w:val="00644296"/>
    <w:rsid w:val="0064748E"/>
    <w:rsid w:val="00651D5D"/>
    <w:rsid w:val="0065293C"/>
    <w:rsid w:val="006534AF"/>
    <w:rsid w:val="00654E8B"/>
    <w:rsid w:val="00656285"/>
    <w:rsid w:val="00657723"/>
    <w:rsid w:val="006602BE"/>
    <w:rsid w:val="0066092E"/>
    <w:rsid w:val="00663A1B"/>
    <w:rsid w:val="006666FC"/>
    <w:rsid w:val="006708D7"/>
    <w:rsid w:val="006775A6"/>
    <w:rsid w:val="006818AC"/>
    <w:rsid w:val="00696235"/>
    <w:rsid w:val="006A519A"/>
    <w:rsid w:val="006B4259"/>
    <w:rsid w:val="006B47B9"/>
    <w:rsid w:val="006B701A"/>
    <w:rsid w:val="006C0912"/>
    <w:rsid w:val="006C4534"/>
    <w:rsid w:val="006C5F90"/>
    <w:rsid w:val="006C6604"/>
    <w:rsid w:val="006D1FF4"/>
    <w:rsid w:val="006D32CF"/>
    <w:rsid w:val="006D61C7"/>
    <w:rsid w:val="006D66A5"/>
    <w:rsid w:val="006D6CC4"/>
    <w:rsid w:val="006E1F88"/>
    <w:rsid w:val="006E39FD"/>
    <w:rsid w:val="006F5A55"/>
    <w:rsid w:val="00700196"/>
    <w:rsid w:val="0070768A"/>
    <w:rsid w:val="00716372"/>
    <w:rsid w:val="00717417"/>
    <w:rsid w:val="00717573"/>
    <w:rsid w:val="007263D6"/>
    <w:rsid w:val="00726EFE"/>
    <w:rsid w:val="007320C6"/>
    <w:rsid w:val="007340F0"/>
    <w:rsid w:val="00753926"/>
    <w:rsid w:val="00764DB9"/>
    <w:rsid w:val="00765856"/>
    <w:rsid w:val="00765F70"/>
    <w:rsid w:val="00780814"/>
    <w:rsid w:val="00780E3C"/>
    <w:rsid w:val="0078264F"/>
    <w:rsid w:val="00783A05"/>
    <w:rsid w:val="00786A2C"/>
    <w:rsid w:val="00787212"/>
    <w:rsid w:val="00796C69"/>
    <w:rsid w:val="007A0695"/>
    <w:rsid w:val="007A256A"/>
    <w:rsid w:val="007A34F3"/>
    <w:rsid w:val="007B5513"/>
    <w:rsid w:val="007C51A3"/>
    <w:rsid w:val="007C6EA1"/>
    <w:rsid w:val="007C6F66"/>
    <w:rsid w:val="007C77A9"/>
    <w:rsid w:val="007C7944"/>
    <w:rsid w:val="007D29C2"/>
    <w:rsid w:val="007D6431"/>
    <w:rsid w:val="007D6AF4"/>
    <w:rsid w:val="007E1E4A"/>
    <w:rsid w:val="007E572F"/>
    <w:rsid w:val="007E6755"/>
    <w:rsid w:val="007F5D13"/>
    <w:rsid w:val="00800A5F"/>
    <w:rsid w:val="00800E31"/>
    <w:rsid w:val="00801BA0"/>
    <w:rsid w:val="00803865"/>
    <w:rsid w:val="00806738"/>
    <w:rsid w:val="00820867"/>
    <w:rsid w:val="00824160"/>
    <w:rsid w:val="0082674D"/>
    <w:rsid w:val="00831149"/>
    <w:rsid w:val="00833DC8"/>
    <w:rsid w:val="008346A2"/>
    <w:rsid w:val="008621E9"/>
    <w:rsid w:val="008739FE"/>
    <w:rsid w:val="00874B78"/>
    <w:rsid w:val="00876459"/>
    <w:rsid w:val="00876AEC"/>
    <w:rsid w:val="00884535"/>
    <w:rsid w:val="008939CC"/>
    <w:rsid w:val="00893ACB"/>
    <w:rsid w:val="008A05B9"/>
    <w:rsid w:val="008A1F22"/>
    <w:rsid w:val="008A7291"/>
    <w:rsid w:val="008B1EA9"/>
    <w:rsid w:val="008B2C03"/>
    <w:rsid w:val="008B47CC"/>
    <w:rsid w:val="008C17D2"/>
    <w:rsid w:val="008C2A1B"/>
    <w:rsid w:val="008D3BB1"/>
    <w:rsid w:val="008D63CB"/>
    <w:rsid w:val="008F5665"/>
    <w:rsid w:val="008F666B"/>
    <w:rsid w:val="009019F1"/>
    <w:rsid w:val="0090399E"/>
    <w:rsid w:val="009048F3"/>
    <w:rsid w:val="00906165"/>
    <w:rsid w:val="0090650C"/>
    <w:rsid w:val="00906C07"/>
    <w:rsid w:val="00910EAF"/>
    <w:rsid w:val="00911B7C"/>
    <w:rsid w:val="0091612C"/>
    <w:rsid w:val="00916473"/>
    <w:rsid w:val="009261A1"/>
    <w:rsid w:val="00933670"/>
    <w:rsid w:val="00937E8E"/>
    <w:rsid w:val="009523CA"/>
    <w:rsid w:val="00954B51"/>
    <w:rsid w:val="00966701"/>
    <w:rsid w:val="009667E7"/>
    <w:rsid w:val="00970A75"/>
    <w:rsid w:val="00970E99"/>
    <w:rsid w:val="00987995"/>
    <w:rsid w:val="00991D6A"/>
    <w:rsid w:val="00993661"/>
    <w:rsid w:val="009967E8"/>
    <w:rsid w:val="009B2446"/>
    <w:rsid w:val="009B6FAF"/>
    <w:rsid w:val="009C05AE"/>
    <w:rsid w:val="009C472A"/>
    <w:rsid w:val="009E0634"/>
    <w:rsid w:val="009E3F01"/>
    <w:rsid w:val="009E4207"/>
    <w:rsid w:val="009E5E5A"/>
    <w:rsid w:val="009F61F0"/>
    <w:rsid w:val="00A033A3"/>
    <w:rsid w:val="00A041DB"/>
    <w:rsid w:val="00A048AA"/>
    <w:rsid w:val="00A0781E"/>
    <w:rsid w:val="00A125CC"/>
    <w:rsid w:val="00A126EA"/>
    <w:rsid w:val="00A17958"/>
    <w:rsid w:val="00A2252A"/>
    <w:rsid w:val="00A23344"/>
    <w:rsid w:val="00A2354A"/>
    <w:rsid w:val="00A24602"/>
    <w:rsid w:val="00A30702"/>
    <w:rsid w:val="00A41F71"/>
    <w:rsid w:val="00A42F36"/>
    <w:rsid w:val="00A54748"/>
    <w:rsid w:val="00A562D5"/>
    <w:rsid w:val="00A723FF"/>
    <w:rsid w:val="00A8353D"/>
    <w:rsid w:val="00A8442A"/>
    <w:rsid w:val="00A84FFA"/>
    <w:rsid w:val="00A878FA"/>
    <w:rsid w:val="00A912F6"/>
    <w:rsid w:val="00AA1E6E"/>
    <w:rsid w:val="00AA3BBF"/>
    <w:rsid w:val="00AA5488"/>
    <w:rsid w:val="00AA711A"/>
    <w:rsid w:val="00AA7D00"/>
    <w:rsid w:val="00AB6D4B"/>
    <w:rsid w:val="00AC4E4F"/>
    <w:rsid w:val="00AC65AF"/>
    <w:rsid w:val="00AD0F15"/>
    <w:rsid w:val="00AD158A"/>
    <w:rsid w:val="00AE0C71"/>
    <w:rsid w:val="00B043B9"/>
    <w:rsid w:val="00B04F60"/>
    <w:rsid w:val="00B053C9"/>
    <w:rsid w:val="00B053DC"/>
    <w:rsid w:val="00B10137"/>
    <w:rsid w:val="00B10743"/>
    <w:rsid w:val="00B13AC9"/>
    <w:rsid w:val="00B1450C"/>
    <w:rsid w:val="00B211B9"/>
    <w:rsid w:val="00B248D0"/>
    <w:rsid w:val="00B273DE"/>
    <w:rsid w:val="00B33F07"/>
    <w:rsid w:val="00B37F4C"/>
    <w:rsid w:val="00B42B2F"/>
    <w:rsid w:val="00B45074"/>
    <w:rsid w:val="00B512D6"/>
    <w:rsid w:val="00B5287C"/>
    <w:rsid w:val="00B55380"/>
    <w:rsid w:val="00B65FEB"/>
    <w:rsid w:val="00B70C38"/>
    <w:rsid w:val="00B77F48"/>
    <w:rsid w:val="00B9253F"/>
    <w:rsid w:val="00BA101C"/>
    <w:rsid w:val="00BA33F7"/>
    <w:rsid w:val="00BA4AF5"/>
    <w:rsid w:val="00BB69B5"/>
    <w:rsid w:val="00BC088E"/>
    <w:rsid w:val="00BC0F85"/>
    <w:rsid w:val="00BD353B"/>
    <w:rsid w:val="00BD4465"/>
    <w:rsid w:val="00BD5376"/>
    <w:rsid w:val="00BD7BF0"/>
    <w:rsid w:val="00BE6F53"/>
    <w:rsid w:val="00BF1DEC"/>
    <w:rsid w:val="00BF492B"/>
    <w:rsid w:val="00BF4CD1"/>
    <w:rsid w:val="00C14E70"/>
    <w:rsid w:val="00C15C81"/>
    <w:rsid w:val="00C1762A"/>
    <w:rsid w:val="00C20146"/>
    <w:rsid w:val="00C24AC1"/>
    <w:rsid w:val="00C339A1"/>
    <w:rsid w:val="00C345E2"/>
    <w:rsid w:val="00C34CD4"/>
    <w:rsid w:val="00C3634C"/>
    <w:rsid w:val="00C403ED"/>
    <w:rsid w:val="00C429FF"/>
    <w:rsid w:val="00C42AE7"/>
    <w:rsid w:val="00C46930"/>
    <w:rsid w:val="00C5751B"/>
    <w:rsid w:val="00C6057F"/>
    <w:rsid w:val="00C64850"/>
    <w:rsid w:val="00C70385"/>
    <w:rsid w:val="00C72999"/>
    <w:rsid w:val="00C73865"/>
    <w:rsid w:val="00C808E8"/>
    <w:rsid w:val="00C80DA9"/>
    <w:rsid w:val="00C80F9F"/>
    <w:rsid w:val="00C85037"/>
    <w:rsid w:val="00C865CF"/>
    <w:rsid w:val="00C87A28"/>
    <w:rsid w:val="00C900EA"/>
    <w:rsid w:val="00C94005"/>
    <w:rsid w:val="00CA33A2"/>
    <w:rsid w:val="00CB3F49"/>
    <w:rsid w:val="00CB4E12"/>
    <w:rsid w:val="00CB53F1"/>
    <w:rsid w:val="00CC16A8"/>
    <w:rsid w:val="00CC2967"/>
    <w:rsid w:val="00CC462D"/>
    <w:rsid w:val="00CD25CA"/>
    <w:rsid w:val="00CD3A57"/>
    <w:rsid w:val="00CD4084"/>
    <w:rsid w:val="00CD4CF4"/>
    <w:rsid w:val="00CD56F5"/>
    <w:rsid w:val="00CE1145"/>
    <w:rsid w:val="00CE5C4B"/>
    <w:rsid w:val="00CF119F"/>
    <w:rsid w:val="00CF313F"/>
    <w:rsid w:val="00CF7028"/>
    <w:rsid w:val="00CF7670"/>
    <w:rsid w:val="00CF7A8E"/>
    <w:rsid w:val="00D00C38"/>
    <w:rsid w:val="00D07695"/>
    <w:rsid w:val="00D12689"/>
    <w:rsid w:val="00D13198"/>
    <w:rsid w:val="00D2051F"/>
    <w:rsid w:val="00D26CCB"/>
    <w:rsid w:val="00D27813"/>
    <w:rsid w:val="00D35209"/>
    <w:rsid w:val="00D37B2E"/>
    <w:rsid w:val="00D42AA4"/>
    <w:rsid w:val="00D446A8"/>
    <w:rsid w:val="00D50BB9"/>
    <w:rsid w:val="00D54241"/>
    <w:rsid w:val="00D55291"/>
    <w:rsid w:val="00D57E50"/>
    <w:rsid w:val="00D6337D"/>
    <w:rsid w:val="00D7575E"/>
    <w:rsid w:val="00D840BC"/>
    <w:rsid w:val="00D85083"/>
    <w:rsid w:val="00D865D7"/>
    <w:rsid w:val="00D870CF"/>
    <w:rsid w:val="00D95C3D"/>
    <w:rsid w:val="00D96BDC"/>
    <w:rsid w:val="00D97757"/>
    <w:rsid w:val="00DA1798"/>
    <w:rsid w:val="00DD2697"/>
    <w:rsid w:val="00DD3EA1"/>
    <w:rsid w:val="00DD7A5D"/>
    <w:rsid w:val="00DD7A90"/>
    <w:rsid w:val="00DE4242"/>
    <w:rsid w:val="00DF3DCE"/>
    <w:rsid w:val="00E00721"/>
    <w:rsid w:val="00E10E70"/>
    <w:rsid w:val="00E1230F"/>
    <w:rsid w:val="00E21265"/>
    <w:rsid w:val="00E231A2"/>
    <w:rsid w:val="00E34959"/>
    <w:rsid w:val="00E4516D"/>
    <w:rsid w:val="00E455FE"/>
    <w:rsid w:val="00E56DBD"/>
    <w:rsid w:val="00E60175"/>
    <w:rsid w:val="00E61678"/>
    <w:rsid w:val="00E650C2"/>
    <w:rsid w:val="00E72AE8"/>
    <w:rsid w:val="00E74AF2"/>
    <w:rsid w:val="00E90AD8"/>
    <w:rsid w:val="00E94F9F"/>
    <w:rsid w:val="00E953C0"/>
    <w:rsid w:val="00E9545D"/>
    <w:rsid w:val="00E96D41"/>
    <w:rsid w:val="00EA0350"/>
    <w:rsid w:val="00EA2F7C"/>
    <w:rsid w:val="00EB251D"/>
    <w:rsid w:val="00EB2A42"/>
    <w:rsid w:val="00EB3DF0"/>
    <w:rsid w:val="00EC69C6"/>
    <w:rsid w:val="00ED0460"/>
    <w:rsid w:val="00ED56DF"/>
    <w:rsid w:val="00ED6196"/>
    <w:rsid w:val="00EE00BA"/>
    <w:rsid w:val="00EE14AE"/>
    <w:rsid w:val="00EE4778"/>
    <w:rsid w:val="00EF04BD"/>
    <w:rsid w:val="00EF1DF3"/>
    <w:rsid w:val="00EF3354"/>
    <w:rsid w:val="00EF5DA9"/>
    <w:rsid w:val="00F03025"/>
    <w:rsid w:val="00F04DC7"/>
    <w:rsid w:val="00F06C15"/>
    <w:rsid w:val="00F06E35"/>
    <w:rsid w:val="00F07EA4"/>
    <w:rsid w:val="00F118CC"/>
    <w:rsid w:val="00F40C59"/>
    <w:rsid w:val="00F44489"/>
    <w:rsid w:val="00F54708"/>
    <w:rsid w:val="00F601CF"/>
    <w:rsid w:val="00F60B6C"/>
    <w:rsid w:val="00F65DAC"/>
    <w:rsid w:val="00F66C3E"/>
    <w:rsid w:val="00F677D6"/>
    <w:rsid w:val="00F7413E"/>
    <w:rsid w:val="00F744D9"/>
    <w:rsid w:val="00F858C8"/>
    <w:rsid w:val="00F876D8"/>
    <w:rsid w:val="00FA5E40"/>
    <w:rsid w:val="00FB4B3E"/>
    <w:rsid w:val="00FC2D04"/>
    <w:rsid w:val="00FC3A59"/>
    <w:rsid w:val="00FC40FD"/>
    <w:rsid w:val="00FC6EFB"/>
    <w:rsid w:val="00FC6F8C"/>
    <w:rsid w:val="00FD05F4"/>
    <w:rsid w:val="00FD0677"/>
    <w:rsid w:val="00FD0A27"/>
    <w:rsid w:val="00FE1EE1"/>
    <w:rsid w:val="00FE5254"/>
    <w:rsid w:val="00FE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E2D24F-3276-49B9-8F95-83F0651EA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128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F7128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0F7128"/>
    <w:rPr>
      <w:rFonts w:ascii="Times New Roman" w:eastAsia="Times New Roman" w:hAnsi="Times New Roman" w:cs="Times New Roman"/>
      <w:lang w:eastAsia="ru-RU"/>
    </w:rPr>
  </w:style>
  <w:style w:type="paragraph" w:styleId="a5">
    <w:name w:val="Normal (Web)"/>
    <w:basedOn w:val="a"/>
    <w:uiPriority w:val="99"/>
    <w:rsid w:val="000F7128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0F7128"/>
    <w:pPr>
      <w:widowControl w:val="0"/>
      <w:spacing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1">
    <w:name w:val="Без интервала1"/>
    <w:basedOn w:val="a"/>
    <w:qFormat/>
    <w:rsid w:val="000F7128"/>
    <w:pPr>
      <w:autoSpaceDE/>
      <w:autoSpaceDN/>
      <w:adjustRightInd/>
      <w:spacing w:line="259" w:lineRule="auto"/>
    </w:pPr>
    <w:rPr>
      <w:rFonts w:ascii="Times New Roman" w:hAnsi="Times New Roman"/>
      <w:noProof/>
      <w:sz w:val="24"/>
      <w:szCs w:val="20"/>
    </w:rPr>
  </w:style>
  <w:style w:type="character" w:customStyle="1" w:styleId="a6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7"/>
    <w:uiPriority w:val="34"/>
    <w:qFormat/>
    <w:locked/>
    <w:rsid w:val="00E650C2"/>
  </w:style>
  <w:style w:type="paragraph" w:styleId="a7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6"/>
    <w:uiPriority w:val="99"/>
    <w:qFormat/>
    <w:rsid w:val="00E650C2"/>
    <w:pPr>
      <w:autoSpaceDE/>
      <w:autoSpaceDN/>
      <w:adjustRightInd/>
      <w:spacing w:after="160" w:line="25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sectioninfo">
    <w:name w:val="section__info"/>
    <w:basedOn w:val="a0"/>
    <w:rsid w:val="00326EA9"/>
  </w:style>
  <w:style w:type="paragraph" w:styleId="a8">
    <w:name w:val="Balloon Text"/>
    <w:basedOn w:val="a"/>
    <w:link w:val="a9"/>
    <w:uiPriority w:val="99"/>
    <w:semiHidden/>
    <w:unhideWhenUsed/>
    <w:rsid w:val="00476B9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76B9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B55380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10">
    <w:name w:val="Table Simple 1"/>
    <w:basedOn w:val="a1"/>
    <w:uiPriority w:val="99"/>
    <w:rsid w:val="005A18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cee1fbf7edfbe9">
    <w:name w:val="Оceбe1ыfbчf7нedыfbйe9"/>
    <w:basedOn w:val="a"/>
    <w:uiPriority w:val="99"/>
    <w:qFormat/>
    <w:rsid w:val="00C429FF"/>
    <w:pPr>
      <w:widowControl w:val="0"/>
      <w:spacing w:line="240" w:lineRule="auto"/>
    </w:pPr>
    <w:rPr>
      <w:rFonts w:ascii="Times New Roman" w:hAnsi="Times New Roman"/>
      <w:sz w:val="24"/>
      <w:szCs w:val="24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C429FF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9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3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Владимировна Корепова</dc:creator>
  <cp:keywords/>
  <dc:description/>
  <cp:lastModifiedBy>Валерия Владимировна Корепова</cp:lastModifiedBy>
  <cp:revision>23</cp:revision>
  <cp:lastPrinted>2022-07-05T11:31:00Z</cp:lastPrinted>
  <dcterms:created xsi:type="dcterms:W3CDTF">2022-03-13T22:37:00Z</dcterms:created>
  <dcterms:modified xsi:type="dcterms:W3CDTF">2022-07-05T16:26:00Z</dcterms:modified>
</cp:coreProperties>
</file>